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7233C609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01BB85A2" w:rsidP="69FCF7DE" w:rsidRDefault="01BB85A2" w14:paraId="0FFF1DA4" w14:textId="4EE3715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01BB85A2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7C3C3658" w:rsidRDefault="00D74A5F" w14:paraId="0980D37E" w14:textId="282F2E4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69FCF7DE" w:rsidR="72EABC98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421AAA5A" w:rsidRDefault="7C3C3658" w14:paraId="003BEB70" w14:textId="06EBC69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21AAA5A" w:rsidR="650ED6C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278D4BC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421AAA5A" w:rsidR="7705C9FD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69FCF7DE" w:rsidRDefault="00BC413C" w14:paraId="1CEFF8D1" w14:textId="3A8477D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2D2E706A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C3C3658" w:rsidP="421AAA5A" w:rsidRDefault="7C3C3658" w14:paraId="17C74BF7" w14:textId="424B0D46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233C609" w:rsidR="693BDE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</w:t>
            </w:r>
            <w:r w:rsidRPr="7233C609" w:rsidR="3D1BBD6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616</w:t>
            </w:r>
            <w:r w:rsidRPr="7233C609" w:rsidR="693BDE4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74685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233C609" w:rsidR="45362CA9">
              <w:rPr>
                <w:rFonts w:ascii="Tahoma" w:hAnsi="Tahoma" w:cs="Tahoma"/>
                <w:sz w:val="20"/>
                <w:szCs w:val="20"/>
              </w:rPr>
              <w:t>38</w:t>
            </w:r>
            <w:r w:rsidRPr="7233C609" w:rsidR="01F973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233C609" w:rsidR="42B9A87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7233C609" w14:paraId="0207EBCF" w14:textId="77777777">
        <w:trPr>
          <w:trHeight w:val="1470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E9E1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293EB90" w:rsidP="29E9E17B" w:rsidRDefault="2293EB90" w14:paraId="12541B14" w14:textId="3E070431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233C609" w:rsidR="2293EB90">
              <w:rPr>
                <w:rFonts w:ascii="Tahoma" w:hAnsi="Tahoma" w:cs="Tahoma"/>
                <w:sz w:val="20"/>
                <w:szCs w:val="20"/>
              </w:rPr>
              <w:t>21</w:t>
            </w:r>
            <w:r w:rsidRPr="7233C609" w:rsidR="6C948DBA">
              <w:rPr>
                <w:rFonts w:ascii="Tahoma" w:hAnsi="Tahoma" w:cs="Tahoma"/>
                <w:sz w:val="20"/>
                <w:szCs w:val="20"/>
              </w:rPr>
              <w:t>45</w:t>
            </w:r>
            <w:r w:rsidRPr="7233C609" w:rsidR="2293EB9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E9E1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29E9E17B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7233C609" w:rsidRDefault="005877A3" w14:paraId="6A05A809" w14:textId="637EC86A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233C609" w:rsidR="43584A70">
              <w:rPr>
                <w:rFonts w:ascii="Tahoma" w:hAnsi="Tahoma" w:cs="Tahoma"/>
                <w:sz w:val="20"/>
                <w:szCs w:val="20"/>
              </w:rPr>
              <w:t>07/</w:t>
            </w:r>
            <w:r w:rsidRPr="7233C609" w:rsidR="5A349C41">
              <w:rPr>
                <w:rFonts w:ascii="Tahoma" w:hAnsi="Tahoma" w:cs="Tahoma"/>
                <w:sz w:val="20"/>
                <w:szCs w:val="20"/>
              </w:rPr>
              <w:t>21</w:t>
            </w:r>
            <w:r w:rsidRPr="7233C609" w:rsidR="43584A70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323F822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233C609" w:rsidR="6FA849BB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 xml:space="preserve">GB: </w:t>
            </w:r>
            <w:r w:rsidRPr="7233C609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7233C609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7233C609" w:rsidRDefault="78C60601" w14:paraId="4A58B822" w14:textId="45B6D0C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233C609" w:rsidR="0ACDB713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43A3A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233C609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7233C609" w:rsidR="4ED3916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2EE06052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7233C609" w:rsidR="34563EED">
              <w:rPr>
                <w:rFonts w:ascii="Tahoma" w:hAnsi="Tahoma" w:eastAsia="Tahoma" w:cs="Tahoma"/>
                <w:sz w:val="18"/>
                <w:szCs w:val="18"/>
              </w:rPr>
              <w:t>G. Rowe</w:t>
            </w:r>
            <w:r w:rsidRPr="7233C609" w:rsidR="062175D4">
              <w:rPr>
                <w:rFonts w:ascii="Tahoma" w:hAnsi="Tahoma" w:eastAsia="Tahoma" w:cs="Tahoma"/>
                <w:sz w:val="18"/>
                <w:szCs w:val="18"/>
              </w:rPr>
              <w:t>/S. Osberg</w:t>
            </w:r>
          </w:p>
        </w:tc>
      </w:tr>
      <w:tr w:rsidRPr="000309F5" w:rsidR="009748D6" w:rsidTr="7233C609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Comments on imagery:</w:t>
            </w:r>
          </w:p>
          <w:p w:rsidR="38A4BA20" w:rsidP="7233C609" w:rsidRDefault="38A4BA20" w14:paraId="0E76FBF2" w14:textId="09A7A36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eastAsia="Tahoma" w:cs="Tahoma"/>
                <w:sz w:val="24"/>
                <w:szCs w:val="24"/>
              </w:rPr>
            </w:pPr>
            <w:r w:rsidRPr="7233C609" w:rsidR="38A4BA20"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Weather at time of flight:</w:t>
            </w:r>
          </w:p>
          <w:p w:rsidRPr="00B40AB9" w:rsidR="009748D6" w:rsidP="7233C609" w:rsidRDefault="003B08AC" w14:paraId="101C6269" w14:textId="7080A46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233C609" w:rsidR="22A700D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233C609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29E9E17B" w:rsidRDefault="009748D6" w14:paraId="0BC4D0F9" w14:textId="114A0365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233C609" w:rsidR="2EFA8251">
              <w:rPr>
                <w:rFonts w:ascii="Tahoma" w:hAnsi="Tahoma" w:cs="Tahoma"/>
                <w:sz w:val="20"/>
                <w:szCs w:val="20"/>
              </w:rPr>
              <w:t>2</w:t>
            </w:r>
            <w:r w:rsidRPr="7233C609" w:rsidR="1F63996B">
              <w:rPr>
                <w:rFonts w:ascii="Tahoma" w:hAnsi="Tahoma" w:cs="Tahoma"/>
                <w:sz w:val="20"/>
                <w:szCs w:val="20"/>
              </w:rPr>
              <w:t>230</w:t>
            </w:r>
            <w:r w:rsidRPr="7233C609" w:rsidR="2EFA82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CE6C1B" w:rsidR="009748D6" w:rsidP="7233C609" w:rsidRDefault="009748D6" w14:paraId="41C8F396" w14:textId="127228C5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233C609" w:rsidR="2EFA8251">
              <w:rPr>
                <w:rFonts w:ascii="Tahoma" w:hAnsi="Tahoma" w:cs="Tahoma"/>
                <w:sz w:val="20"/>
                <w:szCs w:val="20"/>
              </w:rPr>
              <w:t>07/</w:t>
            </w:r>
            <w:r w:rsidRPr="7233C609" w:rsidR="40902579">
              <w:rPr>
                <w:rFonts w:ascii="Tahoma" w:hAnsi="Tahoma" w:cs="Tahoma"/>
                <w:sz w:val="20"/>
                <w:szCs w:val="20"/>
              </w:rPr>
              <w:t>21</w:t>
            </w:r>
            <w:r w:rsidRPr="7233C609" w:rsidR="2EFA8251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239368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6ec7d204056a425d">
              <w:r w:rsidRPr="2DB7824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2DB7824E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2DB7824E" w:rsidR="00D74A5F">
              <w:rPr>
                <w:rStyle w:val="Hyperlink"/>
                <w:sz w:val="14"/>
                <w:szCs w:val="14"/>
              </w:rPr>
              <w:t>2021_fires/</w:t>
            </w:r>
            <w:r w:rsidRPr="2DB7824E" w:rsidR="1F0BAC98">
              <w:rPr>
                <w:rStyle w:val="Hyperlink"/>
                <w:sz w:val="14"/>
                <w:szCs w:val="14"/>
              </w:rPr>
              <w:t>2021_</w:t>
            </w:r>
            <w:r w:rsidRPr="2DB7824E" w:rsidR="4DFEB887">
              <w:rPr>
                <w:rStyle w:val="Hyperlink"/>
                <w:sz w:val="14"/>
                <w:szCs w:val="14"/>
              </w:rPr>
              <w:t>RushCreek</w:t>
            </w:r>
            <w:r w:rsidRPr="2DB7824E" w:rsidR="00D74A5F">
              <w:rPr>
                <w:rStyle w:val="Hyperlink"/>
                <w:sz w:val="14"/>
                <w:szCs w:val="14"/>
              </w:rPr>
              <w:t>/IR</w:t>
            </w:r>
            <w:r w:rsidRPr="2DB7824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3B2D180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e6c3a1d47794410b">
              <w:r w:rsidRPr="421AAA5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Pr="421AAA5A" w:rsidR="0407627F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SM.FS.IDCIC@USDA.GOV</w:t>
              </w:r>
            </w:hyperlink>
            <w:r w:rsidRPr="421AAA5A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7233C609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DB7824E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DB7824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29E9E17B" w:rsidRDefault="009748D6" w14:paraId="578D4AAF" w14:textId="52D5C46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7233C609" w:rsidR="3BC7E7FA">
              <w:rPr>
                <w:rFonts w:ascii="Tahoma" w:hAnsi="Tahoma" w:cs="Tahoma"/>
                <w:sz w:val="20"/>
                <w:szCs w:val="20"/>
              </w:rPr>
              <w:t>2</w:t>
            </w:r>
            <w:r w:rsidRPr="7233C609" w:rsidR="5D4518B3">
              <w:rPr>
                <w:rFonts w:ascii="Tahoma" w:hAnsi="Tahoma" w:cs="Tahoma"/>
                <w:sz w:val="20"/>
                <w:szCs w:val="20"/>
              </w:rPr>
              <w:t>300</w:t>
            </w:r>
            <w:r w:rsidRPr="7233C609" w:rsidR="3BC7E7F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CE6C1B" w:rsidR="009748D6" w:rsidP="7233C609" w:rsidRDefault="009748D6" w14:paraId="72A3D3EC" w14:textId="7BB81D9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7233C609" w:rsidR="3BC7E7FA">
              <w:rPr>
                <w:rFonts w:ascii="Tahoma" w:hAnsi="Tahoma" w:cs="Tahoma"/>
                <w:sz w:val="20"/>
                <w:szCs w:val="20"/>
              </w:rPr>
              <w:t>07/</w:t>
            </w:r>
            <w:r w:rsidRPr="7233C609" w:rsidR="3D809277">
              <w:rPr>
                <w:rFonts w:ascii="Tahoma" w:hAnsi="Tahoma" w:cs="Tahoma"/>
                <w:sz w:val="20"/>
                <w:szCs w:val="20"/>
              </w:rPr>
              <w:t>21</w:t>
            </w:r>
            <w:r w:rsidRPr="7233C609" w:rsidR="3BC7E7F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233C609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E27B00A" w14:textId="2DFE45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6FCBED9D" w:rsidP="7233C609" w:rsidRDefault="6FCBED9D" w14:paraId="7FD9DAB5" w14:textId="73A8D2E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33C609" w:rsidR="6FCBED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perimeters were based on the shapefiles from the FTP file from 20210720.  </w:t>
            </w:r>
            <w:r w:rsidRPr="7233C609" w:rsidR="42FE21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entire observed area was scattered heat.</w:t>
            </w:r>
          </w:p>
          <w:p w:rsidRPr="00392D8A" w:rsidR="003B08AC" w:rsidP="7233C609" w:rsidRDefault="003B08AC" w14:paraId="45D36C02" w14:textId="192F6E4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29E9E17B" w:rsidRDefault="003B08AC" w14:paraId="60061E4C" w14:textId="24BF7FA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1F9736A"/>
    <w:rsid w:val="02726585"/>
    <w:rsid w:val="0407627F"/>
    <w:rsid w:val="05AEEEF3"/>
    <w:rsid w:val="062175D4"/>
    <w:rsid w:val="07427E3A"/>
    <w:rsid w:val="07BD00C8"/>
    <w:rsid w:val="07C973F5"/>
    <w:rsid w:val="09359CD9"/>
    <w:rsid w:val="0ACDB713"/>
    <w:rsid w:val="0B7D640F"/>
    <w:rsid w:val="0D1BCA77"/>
    <w:rsid w:val="10D718D9"/>
    <w:rsid w:val="11A5D8BB"/>
    <w:rsid w:val="12CB06DF"/>
    <w:rsid w:val="133AE03A"/>
    <w:rsid w:val="13C8B416"/>
    <w:rsid w:val="14D8444F"/>
    <w:rsid w:val="16170897"/>
    <w:rsid w:val="16D105B6"/>
    <w:rsid w:val="176AC6AE"/>
    <w:rsid w:val="18864A5D"/>
    <w:rsid w:val="19342C99"/>
    <w:rsid w:val="19A1E6C2"/>
    <w:rsid w:val="1A8A08A3"/>
    <w:rsid w:val="1B45E84C"/>
    <w:rsid w:val="1BD16881"/>
    <w:rsid w:val="1C30F964"/>
    <w:rsid w:val="1DB84170"/>
    <w:rsid w:val="1E3D216F"/>
    <w:rsid w:val="1F0BAC98"/>
    <w:rsid w:val="1F63996B"/>
    <w:rsid w:val="1FC2DA7C"/>
    <w:rsid w:val="211E3A37"/>
    <w:rsid w:val="21944216"/>
    <w:rsid w:val="2293EB90"/>
    <w:rsid w:val="22945A30"/>
    <w:rsid w:val="2296A875"/>
    <w:rsid w:val="22A700D1"/>
    <w:rsid w:val="246EEC42"/>
    <w:rsid w:val="24EDE60C"/>
    <w:rsid w:val="257BDDCC"/>
    <w:rsid w:val="265DF271"/>
    <w:rsid w:val="2742FE2F"/>
    <w:rsid w:val="27D0EA48"/>
    <w:rsid w:val="280FD084"/>
    <w:rsid w:val="28A9BDC6"/>
    <w:rsid w:val="28F29E3A"/>
    <w:rsid w:val="292E1F36"/>
    <w:rsid w:val="296DC1C6"/>
    <w:rsid w:val="29E9E17B"/>
    <w:rsid w:val="2A781DBF"/>
    <w:rsid w:val="2CCD9BDC"/>
    <w:rsid w:val="2CFB9383"/>
    <w:rsid w:val="2D2E706A"/>
    <w:rsid w:val="2D77087B"/>
    <w:rsid w:val="2DB7824E"/>
    <w:rsid w:val="2DE11EE8"/>
    <w:rsid w:val="2E369A65"/>
    <w:rsid w:val="2EFA8251"/>
    <w:rsid w:val="301CFFFA"/>
    <w:rsid w:val="30923398"/>
    <w:rsid w:val="32951C37"/>
    <w:rsid w:val="32DCF567"/>
    <w:rsid w:val="33688AD1"/>
    <w:rsid w:val="34563EED"/>
    <w:rsid w:val="3652E08E"/>
    <w:rsid w:val="36DBA77E"/>
    <w:rsid w:val="38A4BA20"/>
    <w:rsid w:val="38F441FA"/>
    <w:rsid w:val="3BB10C8C"/>
    <w:rsid w:val="3BC7E7FA"/>
    <w:rsid w:val="3D1BBD6E"/>
    <w:rsid w:val="3D809277"/>
    <w:rsid w:val="3DE08019"/>
    <w:rsid w:val="3EC0A7FA"/>
    <w:rsid w:val="3F7C507A"/>
    <w:rsid w:val="404B96B2"/>
    <w:rsid w:val="40902579"/>
    <w:rsid w:val="40EF171E"/>
    <w:rsid w:val="418CDA9F"/>
    <w:rsid w:val="421AAA5A"/>
    <w:rsid w:val="42532110"/>
    <w:rsid w:val="42B9A87F"/>
    <w:rsid w:val="42D1726B"/>
    <w:rsid w:val="42FE21B0"/>
    <w:rsid w:val="43584A70"/>
    <w:rsid w:val="43A219C5"/>
    <w:rsid w:val="451E816A"/>
    <w:rsid w:val="45362CA9"/>
    <w:rsid w:val="469DB66A"/>
    <w:rsid w:val="48CE3B0B"/>
    <w:rsid w:val="491F7EC1"/>
    <w:rsid w:val="4B3347F4"/>
    <w:rsid w:val="4BB7DB9E"/>
    <w:rsid w:val="4DFEB887"/>
    <w:rsid w:val="4EC59561"/>
    <w:rsid w:val="4ED3916C"/>
    <w:rsid w:val="4F1B1DD2"/>
    <w:rsid w:val="50016994"/>
    <w:rsid w:val="506AA681"/>
    <w:rsid w:val="5113A467"/>
    <w:rsid w:val="52AF74C8"/>
    <w:rsid w:val="532B6474"/>
    <w:rsid w:val="53F95D18"/>
    <w:rsid w:val="5537827D"/>
    <w:rsid w:val="557BDD77"/>
    <w:rsid w:val="567B0B68"/>
    <w:rsid w:val="56D352DE"/>
    <w:rsid w:val="58D07D94"/>
    <w:rsid w:val="5998B14A"/>
    <w:rsid w:val="59CE04C8"/>
    <w:rsid w:val="5A349C41"/>
    <w:rsid w:val="5AEF790F"/>
    <w:rsid w:val="5C513151"/>
    <w:rsid w:val="5D4518B3"/>
    <w:rsid w:val="5E926A8E"/>
    <w:rsid w:val="60C21E6E"/>
    <w:rsid w:val="61ACB22A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50ED6CE"/>
    <w:rsid w:val="65AACAD7"/>
    <w:rsid w:val="65B51315"/>
    <w:rsid w:val="68028EE3"/>
    <w:rsid w:val="6813F27E"/>
    <w:rsid w:val="693BDE45"/>
    <w:rsid w:val="6979E370"/>
    <w:rsid w:val="69FCF7DE"/>
    <w:rsid w:val="6A320270"/>
    <w:rsid w:val="6C948DBA"/>
    <w:rsid w:val="6D041868"/>
    <w:rsid w:val="6DB58581"/>
    <w:rsid w:val="6EFC0D43"/>
    <w:rsid w:val="6FA274A9"/>
    <w:rsid w:val="6FA849BB"/>
    <w:rsid w:val="6FCA3F9C"/>
    <w:rsid w:val="6FCBED9D"/>
    <w:rsid w:val="7174A879"/>
    <w:rsid w:val="7233C609"/>
    <w:rsid w:val="72EABC98"/>
    <w:rsid w:val="7326FCA5"/>
    <w:rsid w:val="73CF966A"/>
    <w:rsid w:val="73ECD8F3"/>
    <w:rsid w:val="751A5471"/>
    <w:rsid w:val="7705C9FD"/>
    <w:rsid w:val="78134248"/>
    <w:rsid w:val="78381594"/>
    <w:rsid w:val="7886AD6A"/>
    <w:rsid w:val="78C60601"/>
    <w:rsid w:val="790C75A0"/>
    <w:rsid w:val="79559983"/>
    <w:rsid w:val="798828AF"/>
    <w:rsid w:val="7A2EFDDD"/>
    <w:rsid w:val="7AE1EC80"/>
    <w:rsid w:val="7B75D689"/>
    <w:rsid w:val="7C3C3658"/>
    <w:rsid w:val="7DBFB566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e6c3a1d47794410b" /><Relationship Type="http://schemas.openxmlformats.org/officeDocument/2006/relationships/hyperlink" Target="https://ftp.nifc.gov/public/incident_specific_data/great_basin/2021_Incidents/" TargetMode="External" Id="R6ec7d204056a425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29</revision>
  <lastPrinted>2004-03-23T21:00:00.0000000Z</lastPrinted>
  <dcterms:created xsi:type="dcterms:W3CDTF">2021-07-15T10:14:00.0000000Z</dcterms:created>
  <dcterms:modified xsi:type="dcterms:W3CDTF">2021-07-22T04:57:15.6053301Z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