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Vinegar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C5F3CD2" w:rsidR="3B7E3049" w:rsidRPr="004758A5" w:rsidRDefault="00587F2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58A5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C43E794" w:rsidR="00104D30" w:rsidRPr="00104D30" w:rsidRDefault="00587F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06E5F9AC" w:rsidR="002C306E" w:rsidRPr="00587F20" w:rsidRDefault="00587F2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2A6EFC701E14878959AD9A1D336D6D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E0E4D56" w:rsidR="00EE1FE3" w:rsidRPr="00DE21EF" w:rsidRDefault="00DE21E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1EF">
              <w:rPr>
                <w:rFonts w:ascii="Tahoma" w:hAnsi="Tahoma" w:cs="Tahoma"/>
                <w:sz w:val="20"/>
                <w:szCs w:val="20"/>
              </w:rPr>
              <w:t>2,997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5DD26A8" w:rsidR="003B08AC" w:rsidRPr="00482D37" w:rsidRDefault="00BD4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E21EF" w:rsidRPr="00DE21E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F839720" w:rsidR="00BC413C" w:rsidRDefault="002C72E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41A1C0CE36DB46618F1E3D2575E2A99F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9806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F33FE19A1F3143149458A2C6BE94D8D3"/>
                </w:placeholder>
                <w:showingPlcHdr/>
                <w:text/>
              </w:sdtPr>
              <w:sdtEndPr/>
              <w:sdtContent>
                <w:r w:rsidR="00BE2907" w:rsidRPr="001C316B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001C316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74FADBE856664228B630C1BB9DFA08F2"/>
                </w:placeholder>
                <w:showingPlcHdr/>
                <w:text/>
              </w:sdtPr>
              <w:sdtEndPr/>
              <w:sdtContent>
                <w:r w:rsidR="0085579D" w:rsidRPr="001C316B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98062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56DD742" w:rsidR="009748D6" w:rsidRPr="00CE6C1B" w:rsidRDefault="00CD3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9C187F8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19CF09E" w14:textId="5A8B1217" w:rsidR="00524945" w:rsidRPr="00524945" w:rsidRDefault="00524945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52494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https://ftp.wildfire.gov/public/incident_specific_data/great_basin/2021_Incidents/2021_Vinegar/IR/</w:t>
              </w:r>
            </w:hyperlink>
          </w:p>
          <w:p w14:paraId="295F42C6" w14:textId="3C84116A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98062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597434E" w:rsidR="00256490" w:rsidRPr="00CE6C1B" w:rsidRDefault="00BD46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524945"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18A546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43D6AA6" w14:textId="77777777" w:rsidR="00D92BCA" w:rsidRDefault="00D92BC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463B36" w14:textId="275E3701" w:rsidR="00D92BCA" w:rsidRPr="00DE21EF" w:rsidRDefault="00D92BC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1EF"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calculation </w:t>
            </w:r>
            <w:r w:rsidR="0098062E">
              <w:rPr>
                <w:rFonts w:ascii="Tahoma" w:hAnsi="Tahoma" w:cs="Tahoma"/>
                <w:sz w:val="20"/>
                <w:szCs w:val="20"/>
              </w:rPr>
              <w:t>were</w:t>
            </w:r>
            <w:r w:rsidRPr="00DE21EF">
              <w:rPr>
                <w:rFonts w:ascii="Tahoma" w:hAnsi="Tahoma" w:cs="Tahoma"/>
                <w:sz w:val="20"/>
                <w:szCs w:val="20"/>
              </w:rPr>
              <w:t xml:space="preserve"> based </w:t>
            </w:r>
            <w:r w:rsidR="005072D5" w:rsidRPr="00DE21EF">
              <w:rPr>
                <w:rFonts w:ascii="Tahoma" w:hAnsi="Tahoma" w:cs="Tahoma"/>
                <w:sz w:val="20"/>
                <w:szCs w:val="20"/>
              </w:rPr>
              <w:t>on the 20210820 FTP layer.</w:t>
            </w:r>
          </w:p>
          <w:p w14:paraId="501D14C2" w14:textId="77777777" w:rsidR="00707621" w:rsidRPr="00DE21EF" w:rsidRDefault="0070762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705D7083" w:rsidR="00707621" w:rsidRPr="00256490" w:rsidRDefault="0070762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E21EF">
              <w:rPr>
                <w:rFonts w:ascii="Tahoma" w:hAnsi="Tahoma" w:cs="Tahoma"/>
                <w:sz w:val="20"/>
                <w:szCs w:val="20"/>
              </w:rPr>
              <w:t>Similar to</w:t>
            </w:r>
            <w:proofErr w:type="gramEnd"/>
            <w:r w:rsidRPr="00DE21EF">
              <w:rPr>
                <w:rFonts w:ascii="Tahoma" w:hAnsi="Tahoma" w:cs="Tahoma"/>
                <w:sz w:val="20"/>
                <w:szCs w:val="20"/>
              </w:rPr>
              <w:t xml:space="preserve"> last night, there was slight growth to the western boundary of the fire where the same pockets of intense heat</w:t>
            </w:r>
            <w:r w:rsidR="00D20C5F" w:rsidRPr="00DE21EF">
              <w:rPr>
                <w:rFonts w:ascii="Tahoma" w:hAnsi="Tahoma" w:cs="Tahoma"/>
                <w:sz w:val="20"/>
                <w:szCs w:val="20"/>
              </w:rPr>
              <w:t xml:space="preserve"> spread. There were also a few scattered heat areas in the southeast region of the fire.</w:t>
            </w:r>
            <w:r w:rsidR="00D20C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C316B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C72E1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758A5"/>
    <w:rsid w:val="00482D37"/>
    <w:rsid w:val="00482EF6"/>
    <w:rsid w:val="0048511C"/>
    <w:rsid w:val="0049361A"/>
    <w:rsid w:val="004C241A"/>
    <w:rsid w:val="004E32B5"/>
    <w:rsid w:val="004F44C6"/>
    <w:rsid w:val="005072D5"/>
    <w:rsid w:val="0051414D"/>
    <w:rsid w:val="00524945"/>
    <w:rsid w:val="0057402A"/>
    <w:rsid w:val="0058588E"/>
    <w:rsid w:val="00587F20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07621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062E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D4606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D33C2"/>
    <w:rsid w:val="00CE2CD7"/>
    <w:rsid w:val="00CE6C1B"/>
    <w:rsid w:val="00D20C5F"/>
    <w:rsid w:val="00D32068"/>
    <w:rsid w:val="00D63E03"/>
    <w:rsid w:val="00D92BCA"/>
    <w:rsid w:val="00DB3048"/>
    <w:rsid w:val="00DC6D9B"/>
    <w:rsid w:val="00DD509E"/>
    <w:rsid w:val="00DD56A9"/>
    <w:rsid w:val="00DE21EF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Vinegar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26C7F" w:rsidP="00126C7F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Vinegar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26C7F" w:rsidP="00126C7F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ID-PAF-000433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26C7F" w:rsidP="00126C7F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2021-08-20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26C7F" w:rsidP="00126C7F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26C7F" w:rsidP="00126C7F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26C7F" w:rsidP="00126C7F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26C7F" w:rsidP="00126C7F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26C7F" w:rsidP="00126C7F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26C7F" w:rsidP="00126C7F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26C7F" w:rsidP="00126C7F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26C7F" w:rsidP="00126C7F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26C7F" w:rsidP="00126C7F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126C7F" w:rsidP="00126C7F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2021-08-20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26C7F" w:rsidP="00126C7F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126C7F" w:rsidP="00126C7F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08/21/2021</w:t>
          </w:r>
        </w:p>
      </w:docPartBody>
    </w:docPart>
    <w:docPart>
      <w:docPartPr>
        <w:name w:val="82A6EFC701E14878959AD9A1D336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F35C-60C1-4E0A-97BB-074D1D314C7B}"/>
      </w:docPartPr>
      <w:docPartBody>
        <w:p w:rsidR="00000000" w:rsidRDefault="00126C7F" w:rsidP="00126C7F">
          <w:pPr>
            <w:pStyle w:val="82A6EFC701E14878959AD9A1D336D6DD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41A1C0CE36DB46618F1E3D2575E2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93B4-3877-4B94-989F-8F5E6D90FF44}"/>
      </w:docPartPr>
      <w:docPartBody>
        <w:p w:rsidR="00000000" w:rsidRDefault="00126C7F" w:rsidP="00126C7F">
          <w:pPr>
            <w:pStyle w:val="41A1C0CE36DB46618F1E3D2575E2A99F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F33FE19A1F3143149458A2C6BE94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9116-FE6B-4F2B-9AB6-0D1A055D0321}"/>
      </w:docPartPr>
      <w:docPartBody>
        <w:p w:rsidR="00000000" w:rsidRDefault="00126C7F" w:rsidP="00126C7F">
          <w:pPr>
            <w:pStyle w:val="F33FE19A1F3143149458A2C6BE94D8D3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74FADBE856664228B630C1BB9DFA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DF45-8F55-42E1-B069-FA89728F8C04}"/>
      </w:docPartPr>
      <w:docPartBody>
        <w:p w:rsidR="00000000" w:rsidRDefault="00126C7F" w:rsidP="00126C7F">
          <w:pPr>
            <w:pStyle w:val="74FADBE856664228B630C1BB9DFA08F2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26C7F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C7F"/>
    <w:rPr>
      <w:color w:val="808080"/>
    </w:rPr>
  </w:style>
  <w:style w:type="paragraph" w:customStyle="1" w:styleId="E8EF5999EF2842A1A0E8C4E1E96EC2471">
    <w:name w:val="E8EF5999EF2842A1A0E8C4E1E96EC2471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6EFC701E14878959AD9A1D336D6DD">
    <w:name w:val="82A6EFC701E14878959AD9A1D336D6DD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1C0CE36DB46618F1E3D2575E2A99F">
    <w:name w:val="41A1C0CE36DB46618F1E3D2575E2A99F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E19A1F3143149458A2C6BE94D8D3">
    <w:name w:val="F33FE19A1F3143149458A2C6BE94D8D3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DBE856664228B630C1BB9DFA08F2">
    <w:name w:val="74FADBE856664228B630C1BB9DFA08F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12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8dd14d-5868-457f-980a-94e5bc7c4e5c">
      <UserInfo>
        <DisplayName/>
        <AccountId xsi:nil="true"/>
        <AccountType/>
      </UserInfo>
    </SharedWithUsers>
    <MediaLengthInSeconds xmlns="08753749-a3e5-4ce2-acef-c03db9e87a0c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508dd14d-5868-457f-980a-94e5bc7c4e5c"/>
    <ds:schemaRef ds:uri="08753749-a3e5-4ce2-acef-c03db9e87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203</Words>
  <Characters>1492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66</cp:revision>
  <cp:lastPrinted>2004-03-23T22:00:00Z</cp:lastPrinted>
  <dcterms:created xsi:type="dcterms:W3CDTF">2021-07-11T06:45:00Z</dcterms:created>
  <dcterms:modified xsi:type="dcterms:W3CDTF">2021-08-21T04:50:00Z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  <property fmtid="{D5CDD505-2E9C-101B-9397-08002B2CF9AE}" pid="3" name="Order">
    <vt:r8>21630600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