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4C444C89" w:rsidR="009748D6" w:rsidRDefault="000364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Wildcat</w:t>
            </w:r>
          </w:p>
          <w:p w14:paraId="24CF2B1A" w14:textId="0FD944CB" w:rsidR="00EB24E3" w:rsidRPr="00CB255A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74D1">
              <w:rPr>
                <w:rFonts w:ascii="Tahoma" w:hAnsi="Tahoma" w:cs="Tahoma"/>
                <w:sz w:val="20"/>
                <w:szCs w:val="20"/>
              </w:rPr>
              <w:t>NV-</w:t>
            </w:r>
            <w:r w:rsidR="00036468">
              <w:rPr>
                <w:rFonts w:ascii="Tahoma" w:hAnsi="Tahoma" w:cs="Tahoma"/>
                <w:sz w:val="20"/>
                <w:szCs w:val="20"/>
              </w:rPr>
              <w:t>HTF-010139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0FFE30F4" w:rsidR="009748D6" w:rsidRPr="00CB255A" w:rsidRDefault="00036468" w:rsidP="007A74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6468">
              <w:rPr>
                <w:rFonts w:ascii="Tahoma" w:hAnsi="Tahoma" w:cs="Tahoma"/>
                <w:sz w:val="20"/>
                <w:szCs w:val="20"/>
              </w:rPr>
              <w:t>Elko Interagency Dispatch Center (775-748-4000)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29AF0A9E" w:rsidR="009748D6" w:rsidRPr="00CB255A" w:rsidRDefault="000364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21,429</w:t>
            </w:r>
            <w:r w:rsidR="007A74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692D4158" w:rsidR="009748D6" w:rsidRPr="00CB255A" w:rsidRDefault="000364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perimeter growth</w:t>
            </w:r>
            <w:r w:rsidR="00E5684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11DB0BE2" w:rsidR="009748D6" w:rsidRPr="00CB255A" w:rsidRDefault="000364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0205</w:t>
            </w:r>
            <w:r w:rsidR="00E568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EB24E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56E1E199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03646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24401D7A" w:rsidR="009748D6" w:rsidRPr="00CB255A" w:rsidRDefault="000364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6468">
              <w:rPr>
                <w:rFonts w:ascii="Tahoma" w:hAnsi="Tahoma" w:cs="Tahoma"/>
                <w:sz w:val="20"/>
                <w:szCs w:val="20"/>
              </w:rPr>
              <w:t>NV-HTF (775-748-4000)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720B7502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36468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582382A6" w:rsidR="009748D6" w:rsidRPr="00CB255A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16FFB2" w14:textId="77777777" w:rsidR="009748D6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Boyce,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6F3F4518" w14:textId="48203014" w:rsidR="007A74D1" w:rsidRPr="00CB255A" w:rsidRDefault="007A74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Techs: Mann, Guzman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1BFFE0B0" w:rsidR="009748D6" w:rsidRPr="00CB255A" w:rsidRDefault="000364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strips, east/west</w:t>
            </w:r>
            <w:r w:rsidR="00E5684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2AB08D7" w:rsidR="009748D6" w:rsidRPr="00CB255A" w:rsidRDefault="00E568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DAC691C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03646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036468">
              <w:rPr>
                <w:rFonts w:ascii="Tahoma" w:hAnsi="Tahoma" w:cs="Tahoma"/>
                <w:sz w:val="20"/>
                <w:szCs w:val="20"/>
              </w:rPr>
              <w:t>0245</w:t>
            </w:r>
            <w:r w:rsidR="00842AD9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5A84C7D1" w:rsidR="009748D6" w:rsidRPr="00CB255A" w:rsidRDefault="00021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842AD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036468">
              <w:rPr>
                <w:rFonts w:ascii="Tahoma" w:hAnsi="Tahoma" w:cs="Tahoma"/>
                <w:sz w:val="20"/>
                <w:szCs w:val="20"/>
              </w:rPr>
              <w:t>0340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2AD9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A2B952" w14:textId="77777777" w:rsidR="00036468" w:rsidRDefault="00036468" w:rsidP="00842AD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perimeter growth was mapped. No intense or scattered heat were detected. Only two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small isolated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heat sources were mapped. </w:t>
            </w:r>
          </w:p>
          <w:p w14:paraId="1F06C3ED" w14:textId="77777777" w:rsidR="00036468" w:rsidRPr="00036468" w:rsidRDefault="00036468" w:rsidP="0003646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6468">
              <w:rPr>
                <w:rFonts w:ascii="Tahoma" w:hAnsi="Tahoma" w:cs="Tahoma"/>
                <w:bCs/>
                <w:sz w:val="20"/>
                <w:szCs w:val="20"/>
              </w:rPr>
              <w:t>41° 38.144' N</w:t>
            </w:r>
            <w:r w:rsidRPr="00036468">
              <w:rPr>
                <w:rFonts w:ascii="Tahoma" w:hAnsi="Tahoma" w:cs="Tahoma"/>
                <w:bCs/>
                <w:sz w:val="20"/>
                <w:szCs w:val="20"/>
              </w:rPr>
              <w:tab/>
              <w:t>115° 16.694' W</w:t>
            </w:r>
          </w:p>
          <w:p w14:paraId="13ABC770" w14:textId="61972C18" w:rsidR="005374BF" w:rsidRPr="004F6E94" w:rsidRDefault="00036468" w:rsidP="0003646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6468">
              <w:rPr>
                <w:rFonts w:ascii="Tahoma" w:hAnsi="Tahoma" w:cs="Tahoma"/>
                <w:bCs/>
                <w:sz w:val="20"/>
                <w:szCs w:val="20"/>
              </w:rPr>
              <w:t>41° 39.081' N</w:t>
            </w:r>
            <w:r w:rsidRPr="00036468">
              <w:rPr>
                <w:rFonts w:ascii="Tahoma" w:hAnsi="Tahoma" w:cs="Tahoma"/>
                <w:bCs/>
                <w:sz w:val="20"/>
                <w:szCs w:val="20"/>
              </w:rPr>
              <w:tab/>
              <w:t>115° 17.802' W</w:t>
            </w:r>
            <w:r w:rsidR="005374B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B406" w14:textId="77777777" w:rsidR="00AC0DB5" w:rsidRDefault="00AC0DB5">
      <w:r>
        <w:separator/>
      </w:r>
    </w:p>
  </w:endnote>
  <w:endnote w:type="continuationSeparator" w:id="0">
    <w:p w14:paraId="18863EF4" w14:textId="77777777" w:rsidR="00AC0DB5" w:rsidRDefault="00AC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2E0F" w14:textId="77777777" w:rsidR="00AC0DB5" w:rsidRDefault="00AC0DB5">
      <w:r>
        <w:separator/>
      </w:r>
    </w:p>
  </w:footnote>
  <w:footnote w:type="continuationSeparator" w:id="0">
    <w:p w14:paraId="322ADB2F" w14:textId="77777777" w:rsidR="00AC0DB5" w:rsidRDefault="00AC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9F5"/>
    <w:rsid w:val="00036468"/>
    <w:rsid w:val="00105747"/>
    <w:rsid w:val="00110048"/>
    <w:rsid w:val="00133DB7"/>
    <w:rsid w:val="00181A56"/>
    <w:rsid w:val="001B7654"/>
    <w:rsid w:val="00200394"/>
    <w:rsid w:val="0022172E"/>
    <w:rsid w:val="00236A5A"/>
    <w:rsid w:val="00262E34"/>
    <w:rsid w:val="002D7928"/>
    <w:rsid w:val="00320B15"/>
    <w:rsid w:val="003F20F3"/>
    <w:rsid w:val="004660B7"/>
    <w:rsid w:val="004B7C20"/>
    <w:rsid w:val="004D5EC5"/>
    <w:rsid w:val="004F66FA"/>
    <w:rsid w:val="004F6E94"/>
    <w:rsid w:val="005272F0"/>
    <w:rsid w:val="005374BF"/>
    <w:rsid w:val="00555098"/>
    <w:rsid w:val="005B320F"/>
    <w:rsid w:val="005F5DC1"/>
    <w:rsid w:val="00627740"/>
    <w:rsid w:val="0063737D"/>
    <w:rsid w:val="006446A6"/>
    <w:rsid w:val="00650FBF"/>
    <w:rsid w:val="006D53AE"/>
    <w:rsid w:val="00745598"/>
    <w:rsid w:val="007924FE"/>
    <w:rsid w:val="007A74D1"/>
    <w:rsid w:val="007B04D8"/>
    <w:rsid w:val="007B2F7F"/>
    <w:rsid w:val="007B44DA"/>
    <w:rsid w:val="007E135D"/>
    <w:rsid w:val="00842AD9"/>
    <w:rsid w:val="008734EE"/>
    <w:rsid w:val="008905E1"/>
    <w:rsid w:val="008907C4"/>
    <w:rsid w:val="00935C5E"/>
    <w:rsid w:val="009748D6"/>
    <w:rsid w:val="009C2908"/>
    <w:rsid w:val="009E1E99"/>
    <w:rsid w:val="00A2031B"/>
    <w:rsid w:val="00A4351F"/>
    <w:rsid w:val="00A56502"/>
    <w:rsid w:val="00A61DAA"/>
    <w:rsid w:val="00AC0DB5"/>
    <w:rsid w:val="00AF22B3"/>
    <w:rsid w:val="00B55C6E"/>
    <w:rsid w:val="00B75F96"/>
    <w:rsid w:val="00B770B9"/>
    <w:rsid w:val="00BB7B0C"/>
    <w:rsid w:val="00BD0A6F"/>
    <w:rsid w:val="00C503E4"/>
    <w:rsid w:val="00C61171"/>
    <w:rsid w:val="00CB255A"/>
    <w:rsid w:val="00CD00EF"/>
    <w:rsid w:val="00DB2271"/>
    <w:rsid w:val="00DC6D9B"/>
    <w:rsid w:val="00E52933"/>
    <w:rsid w:val="00E5684C"/>
    <w:rsid w:val="00EB24E3"/>
    <w:rsid w:val="00ED2BC2"/>
    <w:rsid w:val="00EF76FD"/>
    <w:rsid w:val="00F05CF6"/>
    <w:rsid w:val="00FB3C4A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177</Words>
  <Characters>1027</Characters>
  <Application>Microsoft Office Word</Application>
  <DocSecurity>0</DocSecurity>
  <Lines>51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3</cp:revision>
  <cp:lastPrinted>2004-03-23T21:00:00Z</cp:lastPrinted>
  <dcterms:created xsi:type="dcterms:W3CDTF">2022-07-24T09:54:00Z</dcterms:created>
  <dcterms:modified xsi:type="dcterms:W3CDTF">2022-07-24T10:00:00Z</dcterms:modified>
</cp:coreProperties>
</file>