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6D627" w14:textId="77777777" w:rsidR="00056C0C" w:rsidRDefault="00000000">
      <w:pPr>
        <w:pStyle w:val="BodyText"/>
        <w:spacing w:before="87"/>
        <w:jc w:val="center"/>
      </w:pPr>
      <w:r>
        <w:t>INFRARED</w:t>
      </w:r>
      <w:r>
        <w:rPr>
          <w:spacing w:val="-9"/>
        </w:rPr>
        <w:t xml:space="preserve"> </w:t>
      </w:r>
      <w:r>
        <w:t>INTERPRETER’S</w:t>
      </w:r>
      <w:r>
        <w:rPr>
          <w:spacing w:val="-9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rPr>
          <w:spacing w:val="-5"/>
        </w:rPr>
        <w:t>LOG</w:t>
      </w:r>
    </w:p>
    <w:p w14:paraId="3F625FE6" w14:textId="77777777" w:rsidR="00056C0C" w:rsidRDefault="00056C0C">
      <w:pPr>
        <w:pStyle w:val="BodyText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825"/>
        <w:gridCol w:w="2826"/>
      </w:tblGrid>
      <w:tr w:rsidR="00056C0C" w14:paraId="1221E727" w14:textId="77777777">
        <w:trPr>
          <w:trHeight w:val="1449"/>
        </w:trPr>
        <w:tc>
          <w:tcPr>
            <w:tcW w:w="2825" w:type="dxa"/>
          </w:tcPr>
          <w:p w14:paraId="3C05CA34" w14:textId="77777777" w:rsidR="00056C0C" w:rsidRDefault="00000000">
            <w:pPr>
              <w:pStyle w:val="TableParagraph"/>
              <w:spacing w:line="360" w:lineRule="auto"/>
              <w:ind w:left="107" w:right="738"/>
              <w:rPr>
                <w:sz w:val="20"/>
              </w:rPr>
            </w:pPr>
            <w:r>
              <w:rPr>
                <w:b/>
                <w:sz w:val="20"/>
              </w:rPr>
              <w:t xml:space="preserve">Incident Name: </w:t>
            </w:r>
            <w:r>
              <w:rPr>
                <w:sz w:val="20"/>
              </w:rPr>
              <w:t>Upper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Applegate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3900 </w:t>
            </w:r>
            <w:r>
              <w:rPr>
                <w:spacing w:val="-2"/>
                <w:sz w:val="20"/>
              </w:rPr>
              <w:t>OR-711S-000382-24</w:t>
            </w:r>
          </w:p>
        </w:tc>
        <w:tc>
          <w:tcPr>
            <w:tcW w:w="2825" w:type="dxa"/>
          </w:tcPr>
          <w:p w14:paraId="58CC99AE" w14:textId="77777777" w:rsidR="004305A4" w:rsidRDefault="00000000">
            <w:pPr>
              <w:pStyle w:val="TableParagraph"/>
              <w:spacing w:line="360" w:lineRule="auto"/>
              <w:ind w:right="911"/>
              <w:rPr>
                <w:sz w:val="20"/>
              </w:rPr>
            </w:pPr>
            <w:r>
              <w:rPr>
                <w:b/>
                <w:sz w:val="20"/>
              </w:rPr>
              <w:t>IR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Interpreter(s): </w:t>
            </w:r>
            <w:r w:rsidR="004305A4">
              <w:rPr>
                <w:sz w:val="20"/>
              </w:rPr>
              <w:t>Steve Penny</w:t>
            </w:r>
            <w:r>
              <w:rPr>
                <w:sz w:val="20"/>
              </w:rPr>
              <w:t xml:space="preserve"> </w:t>
            </w:r>
          </w:p>
          <w:p w14:paraId="452B09F4" w14:textId="10BA5E9E" w:rsidR="00056C0C" w:rsidRDefault="004305A4">
            <w:pPr>
              <w:pStyle w:val="TableParagraph"/>
              <w:spacing w:line="360" w:lineRule="auto"/>
              <w:ind w:right="911"/>
              <w:rPr>
                <w:sz w:val="20"/>
              </w:rPr>
            </w:pPr>
            <w:r>
              <w:rPr>
                <w:sz w:val="20"/>
              </w:rPr>
              <w:t>Natalie Sweda</w:t>
            </w:r>
            <w:r w:rsidR="00000000">
              <w:rPr>
                <w:sz w:val="20"/>
              </w:rPr>
              <w:t xml:space="preserve"> (t)</w:t>
            </w:r>
          </w:p>
        </w:tc>
        <w:tc>
          <w:tcPr>
            <w:tcW w:w="2825" w:type="dxa"/>
          </w:tcPr>
          <w:p w14:paraId="1F29A00C" w14:textId="77777777" w:rsidR="00056C0C" w:rsidRDefault="00000000">
            <w:pPr>
              <w:pStyle w:val="TableParagraph"/>
              <w:spacing w:line="360" w:lineRule="auto"/>
              <w:ind w:right="487"/>
              <w:rPr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Dispatch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Phone: </w:t>
            </w:r>
            <w:r>
              <w:rPr>
                <w:sz w:val="20"/>
              </w:rPr>
              <w:t xml:space="preserve">Medford ODF Dispatch </w:t>
            </w:r>
            <w:r>
              <w:rPr>
                <w:spacing w:val="-2"/>
                <w:sz w:val="20"/>
              </w:rPr>
              <w:t>541-664-3328</w:t>
            </w:r>
          </w:p>
        </w:tc>
        <w:tc>
          <w:tcPr>
            <w:tcW w:w="2826" w:type="dxa"/>
          </w:tcPr>
          <w:p w14:paraId="1AEDAE00" w14:textId="77777777" w:rsidR="00056C0C" w:rsidRPr="00735CCE" w:rsidRDefault="00000000">
            <w:pPr>
              <w:pStyle w:val="TableParagraph"/>
              <w:ind w:left="109"/>
              <w:rPr>
                <w:b/>
                <w:sz w:val="20"/>
              </w:rPr>
            </w:pPr>
            <w:r w:rsidRPr="00735CCE">
              <w:rPr>
                <w:b/>
                <w:sz w:val="20"/>
              </w:rPr>
              <w:t>Interpreted</w:t>
            </w:r>
            <w:r w:rsidRPr="00735CCE">
              <w:rPr>
                <w:b/>
                <w:spacing w:val="-13"/>
                <w:sz w:val="20"/>
              </w:rPr>
              <w:t xml:space="preserve"> </w:t>
            </w:r>
            <w:r w:rsidRPr="00735CCE">
              <w:rPr>
                <w:b/>
                <w:spacing w:val="-2"/>
                <w:sz w:val="20"/>
              </w:rPr>
              <w:t>Size:</w:t>
            </w:r>
          </w:p>
          <w:p w14:paraId="2B38EDF9" w14:textId="0F4DA377" w:rsidR="00056C0C" w:rsidRPr="00735CCE" w:rsidRDefault="00735CCE">
            <w:pPr>
              <w:pStyle w:val="TableParagraph"/>
              <w:spacing w:before="121"/>
              <w:ind w:left="109"/>
              <w:rPr>
                <w:sz w:val="20"/>
              </w:rPr>
            </w:pPr>
            <w:r w:rsidRPr="00735CCE">
              <w:rPr>
                <w:sz w:val="20"/>
              </w:rPr>
              <w:t>1143</w:t>
            </w:r>
            <w:r w:rsidR="00000000" w:rsidRPr="00735CCE">
              <w:rPr>
                <w:spacing w:val="-7"/>
                <w:sz w:val="20"/>
              </w:rPr>
              <w:t xml:space="preserve"> </w:t>
            </w:r>
            <w:r w:rsidR="00000000" w:rsidRPr="00735CCE">
              <w:rPr>
                <w:spacing w:val="-2"/>
                <w:sz w:val="20"/>
              </w:rPr>
              <w:t>acres</w:t>
            </w:r>
          </w:p>
          <w:p w14:paraId="420E373C" w14:textId="77777777" w:rsidR="00056C0C" w:rsidRPr="00735CCE" w:rsidRDefault="00000000">
            <w:pPr>
              <w:pStyle w:val="TableParagraph"/>
              <w:spacing w:before="121"/>
              <w:ind w:left="109"/>
              <w:rPr>
                <w:b/>
                <w:sz w:val="20"/>
              </w:rPr>
            </w:pPr>
            <w:r w:rsidRPr="00735CCE">
              <w:rPr>
                <w:b/>
                <w:sz w:val="20"/>
              </w:rPr>
              <w:t>Growth</w:t>
            </w:r>
            <w:r w:rsidRPr="00735CCE">
              <w:rPr>
                <w:b/>
                <w:spacing w:val="-7"/>
                <w:sz w:val="20"/>
              </w:rPr>
              <w:t xml:space="preserve"> </w:t>
            </w:r>
            <w:r w:rsidRPr="00735CCE">
              <w:rPr>
                <w:b/>
                <w:sz w:val="20"/>
              </w:rPr>
              <w:t>last</w:t>
            </w:r>
            <w:r w:rsidRPr="00735CCE">
              <w:rPr>
                <w:b/>
                <w:spacing w:val="-3"/>
                <w:sz w:val="20"/>
              </w:rPr>
              <w:t xml:space="preserve"> </w:t>
            </w:r>
            <w:r w:rsidRPr="00735CCE">
              <w:rPr>
                <w:b/>
                <w:spacing w:val="-2"/>
                <w:sz w:val="20"/>
              </w:rPr>
              <w:t>period:</w:t>
            </w:r>
          </w:p>
          <w:p w14:paraId="3669C11B" w14:textId="3084D19E" w:rsidR="00056C0C" w:rsidRPr="004305A4" w:rsidRDefault="00000000">
            <w:pPr>
              <w:pStyle w:val="TableParagraph"/>
              <w:spacing w:before="121"/>
              <w:ind w:left="109"/>
              <w:rPr>
                <w:sz w:val="20"/>
                <w:highlight w:val="yellow"/>
              </w:rPr>
            </w:pPr>
            <w:r w:rsidRPr="00735CCE">
              <w:rPr>
                <w:sz w:val="20"/>
              </w:rPr>
              <w:t>4</w:t>
            </w:r>
            <w:r w:rsidRPr="00735CCE">
              <w:rPr>
                <w:spacing w:val="-5"/>
                <w:sz w:val="20"/>
              </w:rPr>
              <w:t xml:space="preserve"> </w:t>
            </w:r>
            <w:r w:rsidRPr="00735CCE">
              <w:rPr>
                <w:spacing w:val="-2"/>
                <w:sz w:val="20"/>
              </w:rPr>
              <w:t>acres</w:t>
            </w:r>
          </w:p>
        </w:tc>
      </w:tr>
      <w:tr w:rsidR="00056C0C" w14:paraId="2D90F6CF" w14:textId="77777777">
        <w:trPr>
          <w:trHeight w:val="1446"/>
        </w:trPr>
        <w:tc>
          <w:tcPr>
            <w:tcW w:w="2825" w:type="dxa"/>
          </w:tcPr>
          <w:p w14:paraId="39AD7B71" w14:textId="77777777" w:rsidR="00056C0C" w:rsidRPr="00735CCE" w:rsidRDefault="00000000">
            <w:pPr>
              <w:pStyle w:val="TableParagraph"/>
              <w:ind w:left="107"/>
              <w:rPr>
                <w:b/>
                <w:sz w:val="20"/>
              </w:rPr>
            </w:pPr>
            <w:r w:rsidRPr="00735CCE">
              <w:rPr>
                <w:b/>
                <w:sz w:val="20"/>
              </w:rPr>
              <w:t>Flight</w:t>
            </w:r>
            <w:r w:rsidRPr="00735CCE">
              <w:rPr>
                <w:b/>
                <w:spacing w:val="-8"/>
                <w:sz w:val="20"/>
              </w:rPr>
              <w:t xml:space="preserve"> </w:t>
            </w:r>
            <w:r w:rsidRPr="00735CCE">
              <w:rPr>
                <w:b/>
                <w:spacing w:val="-2"/>
                <w:sz w:val="20"/>
              </w:rPr>
              <w:t>Time:</w:t>
            </w:r>
          </w:p>
          <w:p w14:paraId="4F656156" w14:textId="0971D28A" w:rsidR="00056C0C" w:rsidRPr="00735CCE" w:rsidRDefault="00735CCE">
            <w:pPr>
              <w:pStyle w:val="TableParagraph"/>
              <w:spacing w:before="121"/>
              <w:ind w:left="107"/>
              <w:rPr>
                <w:sz w:val="20"/>
              </w:rPr>
            </w:pPr>
            <w:r w:rsidRPr="00735CCE">
              <w:rPr>
                <w:sz w:val="20"/>
              </w:rPr>
              <w:t>2012</w:t>
            </w:r>
            <w:r w:rsidR="00000000" w:rsidRPr="00735CCE">
              <w:rPr>
                <w:spacing w:val="-7"/>
                <w:sz w:val="20"/>
              </w:rPr>
              <w:t xml:space="preserve"> </w:t>
            </w:r>
            <w:r w:rsidR="00000000" w:rsidRPr="00735CCE">
              <w:rPr>
                <w:spacing w:val="-5"/>
                <w:sz w:val="20"/>
              </w:rPr>
              <w:t>PDT</w:t>
            </w:r>
          </w:p>
          <w:p w14:paraId="7F53FE6C" w14:textId="77777777" w:rsidR="00056C0C" w:rsidRPr="00735CCE" w:rsidRDefault="00000000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 w:rsidRPr="00735CCE">
              <w:rPr>
                <w:b/>
                <w:sz w:val="20"/>
              </w:rPr>
              <w:t>Flight</w:t>
            </w:r>
            <w:r w:rsidRPr="00735CCE">
              <w:rPr>
                <w:b/>
                <w:spacing w:val="-8"/>
                <w:sz w:val="20"/>
              </w:rPr>
              <w:t xml:space="preserve"> </w:t>
            </w:r>
            <w:r w:rsidRPr="00735CCE">
              <w:rPr>
                <w:b/>
                <w:spacing w:val="-2"/>
                <w:sz w:val="20"/>
              </w:rPr>
              <w:t>Date:</w:t>
            </w:r>
          </w:p>
          <w:p w14:paraId="545481CD" w14:textId="728A957F" w:rsidR="00056C0C" w:rsidRDefault="00000000">
            <w:pPr>
              <w:pStyle w:val="TableParagraph"/>
              <w:spacing w:before="119"/>
              <w:ind w:left="107"/>
              <w:rPr>
                <w:sz w:val="20"/>
              </w:rPr>
            </w:pPr>
            <w:r w:rsidRPr="00735CCE">
              <w:rPr>
                <w:spacing w:val="-2"/>
                <w:sz w:val="20"/>
              </w:rPr>
              <w:t>06/</w:t>
            </w:r>
            <w:r w:rsidR="00735CCE" w:rsidRPr="00735CCE">
              <w:rPr>
                <w:spacing w:val="-2"/>
                <w:sz w:val="20"/>
              </w:rPr>
              <w:t>30</w:t>
            </w:r>
            <w:r w:rsidRPr="00735CCE">
              <w:rPr>
                <w:spacing w:val="-2"/>
                <w:sz w:val="20"/>
              </w:rPr>
              <w:t>/2024</w:t>
            </w:r>
          </w:p>
        </w:tc>
        <w:tc>
          <w:tcPr>
            <w:tcW w:w="2825" w:type="dxa"/>
          </w:tcPr>
          <w:p w14:paraId="49046605" w14:textId="3D61701F" w:rsidR="00056C0C" w:rsidRDefault="00000000">
            <w:pPr>
              <w:pStyle w:val="TableParagraph"/>
              <w:spacing w:line="360" w:lineRule="auto"/>
              <w:ind w:right="349"/>
              <w:rPr>
                <w:b/>
                <w:sz w:val="20"/>
              </w:rPr>
            </w:pPr>
            <w:r>
              <w:rPr>
                <w:b/>
                <w:sz w:val="20"/>
              </w:rPr>
              <w:t>Interpreter(s)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location: </w:t>
            </w:r>
            <w:r w:rsidR="00735CCE">
              <w:rPr>
                <w:sz w:val="20"/>
              </w:rPr>
              <w:t>McCall, Idaho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Interpreter(s) Phone:</w:t>
            </w:r>
          </w:p>
          <w:p w14:paraId="48CAB1C5" w14:textId="648D1712" w:rsidR="00056C0C" w:rsidRDefault="00735CCE">
            <w:pPr>
              <w:pStyle w:val="TableParagraph"/>
              <w:spacing w:before="0" w:line="24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636-577-5628</w:t>
            </w:r>
          </w:p>
        </w:tc>
        <w:tc>
          <w:tcPr>
            <w:tcW w:w="2825" w:type="dxa"/>
          </w:tcPr>
          <w:p w14:paraId="2312B83F" w14:textId="77777777" w:rsidR="00056C0C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GACC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Liaison:</w:t>
            </w:r>
          </w:p>
          <w:p w14:paraId="20330F06" w14:textId="77777777" w:rsidR="00056C0C" w:rsidRDefault="0000000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Jim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Grace</w:t>
            </w:r>
          </w:p>
          <w:p w14:paraId="61D40D41" w14:textId="77777777" w:rsidR="00056C0C" w:rsidRDefault="00000000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GACC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Liaison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Phone:</w:t>
            </w:r>
          </w:p>
          <w:p w14:paraId="1F0D59AC" w14:textId="77777777" w:rsidR="00056C0C" w:rsidRDefault="00000000">
            <w:pPr>
              <w:pStyle w:val="TableParagraph"/>
              <w:spacing w:before="119"/>
              <w:rPr>
                <w:sz w:val="20"/>
              </w:rPr>
            </w:pPr>
            <w:r>
              <w:rPr>
                <w:spacing w:val="-2"/>
                <w:sz w:val="20"/>
              </w:rPr>
              <w:t>541-771-</w:t>
            </w:r>
            <w:r>
              <w:rPr>
                <w:spacing w:val="-4"/>
                <w:sz w:val="20"/>
              </w:rPr>
              <w:t>4521</w:t>
            </w:r>
          </w:p>
        </w:tc>
        <w:tc>
          <w:tcPr>
            <w:tcW w:w="2826" w:type="dxa"/>
          </w:tcPr>
          <w:p w14:paraId="5E35D3E7" w14:textId="77777777" w:rsidR="00056C0C" w:rsidRDefault="00000000">
            <w:pPr>
              <w:pStyle w:val="TableParagraph"/>
              <w:spacing w:line="360" w:lineRule="auto"/>
              <w:ind w:left="109" w:right="3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National Coordinator: </w:t>
            </w:r>
            <w:r>
              <w:rPr>
                <w:sz w:val="20"/>
              </w:rPr>
              <w:t xml:space="preserve">Kathryn Sorenson </w:t>
            </w:r>
            <w:r>
              <w:rPr>
                <w:b/>
                <w:sz w:val="20"/>
              </w:rPr>
              <w:t>National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Coord.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</w:p>
          <w:p w14:paraId="520F3C81" w14:textId="77777777" w:rsidR="00056C0C" w:rsidRDefault="00000000">
            <w:pPr>
              <w:pStyle w:val="TableParagraph"/>
              <w:spacing w:before="0" w:line="24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406-499-</w:t>
            </w:r>
            <w:r>
              <w:rPr>
                <w:spacing w:val="-4"/>
                <w:sz w:val="20"/>
              </w:rPr>
              <w:t>2701</w:t>
            </w:r>
          </w:p>
        </w:tc>
      </w:tr>
      <w:tr w:rsidR="00056C0C" w14:paraId="1ADA15D9" w14:textId="77777777">
        <w:trPr>
          <w:trHeight w:val="724"/>
        </w:trPr>
        <w:tc>
          <w:tcPr>
            <w:tcW w:w="2825" w:type="dxa"/>
          </w:tcPr>
          <w:p w14:paraId="2D5923CA" w14:textId="77777777" w:rsidR="00056C0C" w:rsidRDefault="0000000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Ordered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By:</w:t>
            </w:r>
          </w:p>
          <w:p w14:paraId="4FBEC5E3" w14:textId="77777777" w:rsidR="00056C0C" w:rsidRDefault="00000000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Chelsie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Stephens</w:t>
            </w:r>
          </w:p>
        </w:tc>
        <w:tc>
          <w:tcPr>
            <w:tcW w:w="2825" w:type="dxa"/>
          </w:tcPr>
          <w:p w14:paraId="64BA7692" w14:textId="77777777" w:rsidR="00056C0C" w:rsidRDefault="00000000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Number:</w:t>
            </w:r>
          </w:p>
          <w:p w14:paraId="6063A876" w14:textId="2E27A54F" w:rsidR="00056C0C" w:rsidRDefault="00000000">
            <w:pPr>
              <w:pStyle w:val="TableParagraph"/>
              <w:spacing w:before="119"/>
              <w:rPr>
                <w:sz w:val="20"/>
              </w:rPr>
            </w:pPr>
            <w:r w:rsidRPr="004305A4">
              <w:rPr>
                <w:spacing w:val="-2"/>
                <w:sz w:val="20"/>
              </w:rPr>
              <w:t>A-</w:t>
            </w:r>
            <w:r w:rsidRPr="004305A4">
              <w:rPr>
                <w:spacing w:val="-5"/>
                <w:sz w:val="20"/>
              </w:rPr>
              <w:t>5</w:t>
            </w:r>
            <w:r w:rsidR="004305A4" w:rsidRPr="004305A4">
              <w:rPr>
                <w:spacing w:val="-5"/>
                <w:sz w:val="20"/>
              </w:rPr>
              <w:t>5</w:t>
            </w:r>
          </w:p>
        </w:tc>
        <w:tc>
          <w:tcPr>
            <w:tcW w:w="2825" w:type="dxa"/>
          </w:tcPr>
          <w:p w14:paraId="6A42A682" w14:textId="77777777" w:rsidR="00056C0C" w:rsidRDefault="00000000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Aircraft/Scanner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System:</w:t>
            </w:r>
          </w:p>
          <w:p w14:paraId="19FABBCB" w14:textId="77777777" w:rsidR="00056C0C" w:rsidRDefault="00000000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N181Z/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Phoenix</w:t>
            </w:r>
          </w:p>
        </w:tc>
        <w:tc>
          <w:tcPr>
            <w:tcW w:w="2826" w:type="dxa"/>
          </w:tcPr>
          <w:p w14:paraId="43032A2C" w14:textId="77777777" w:rsidR="00056C0C" w:rsidRDefault="00000000">
            <w:pPr>
              <w:pStyle w:val="TableParagraph"/>
              <w:spacing w:before="3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Pilots/Techs:</w:t>
            </w:r>
          </w:p>
          <w:p w14:paraId="6B75A223" w14:textId="77777777" w:rsidR="00056C0C" w:rsidRDefault="00000000">
            <w:pPr>
              <w:pStyle w:val="TableParagraph"/>
              <w:spacing w:before="119"/>
              <w:ind w:left="109"/>
              <w:rPr>
                <w:sz w:val="20"/>
              </w:rPr>
            </w:pPr>
            <w:r w:rsidRPr="00282E8A">
              <w:rPr>
                <w:sz w:val="20"/>
              </w:rPr>
              <w:t>Don</w:t>
            </w:r>
            <w:r w:rsidRPr="00282E8A">
              <w:rPr>
                <w:spacing w:val="-7"/>
                <w:sz w:val="20"/>
              </w:rPr>
              <w:t xml:space="preserve"> </w:t>
            </w:r>
            <w:r w:rsidRPr="00282E8A">
              <w:rPr>
                <w:sz w:val="20"/>
              </w:rPr>
              <w:t>&amp;</w:t>
            </w:r>
            <w:r w:rsidRPr="00282E8A">
              <w:rPr>
                <w:spacing w:val="-2"/>
                <w:sz w:val="20"/>
              </w:rPr>
              <w:t xml:space="preserve"> </w:t>
            </w:r>
            <w:r w:rsidRPr="00282E8A">
              <w:rPr>
                <w:sz w:val="20"/>
              </w:rPr>
              <w:t>Lucas/</w:t>
            </w:r>
            <w:r w:rsidRPr="00282E8A">
              <w:rPr>
                <w:spacing w:val="-4"/>
                <w:sz w:val="20"/>
              </w:rPr>
              <w:t xml:space="preserve"> </w:t>
            </w:r>
            <w:r w:rsidRPr="00282E8A">
              <w:rPr>
                <w:spacing w:val="-2"/>
                <w:sz w:val="20"/>
              </w:rPr>
              <w:t>Michael</w:t>
            </w:r>
          </w:p>
        </w:tc>
      </w:tr>
      <w:tr w:rsidR="00056C0C" w14:paraId="67F7DC6C" w14:textId="77777777">
        <w:trPr>
          <w:trHeight w:val="1449"/>
        </w:trPr>
        <w:tc>
          <w:tcPr>
            <w:tcW w:w="5650" w:type="dxa"/>
            <w:gridSpan w:val="2"/>
          </w:tcPr>
          <w:p w14:paraId="3B84E67F" w14:textId="77777777" w:rsidR="00056C0C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IRIN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Comments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imagery:</w:t>
            </w:r>
          </w:p>
          <w:p w14:paraId="748B669B" w14:textId="77777777" w:rsidR="00056C0C" w:rsidRDefault="00000000">
            <w:pPr>
              <w:pStyle w:val="TableParagraph"/>
              <w:spacing w:before="122"/>
              <w:ind w:left="107"/>
              <w:rPr>
                <w:sz w:val="20"/>
              </w:rPr>
            </w:pPr>
            <w:r w:rsidRPr="00735CCE">
              <w:rPr>
                <w:sz w:val="20"/>
              </w:rPr>
              <w:t>One</w:t>
            </w:r>
            <w:r w:rsidRPr="00735CCE">
              <w:rPr>
                <w:spacing w:val="-5"/>
                <w:sz w:val="20"/>
              </w:rPr>
              <w:t xml:space="preserve"> </w:t>
            </w:r>
            <w:r w:rsidRPr="00735CCE">
              <w:rPr>
                <w:sz w:val="20"/>
              </w:rPr>
              <w:t>pass,</w:t>
            </w:r>
            <w:r w:rsidRPr="00735CCE">
              <w:rPr>
                <w:spacing w:val="-5"/>
                <w:sz w:val="20"/>
              </w:rPr>
              <w:t xml:space="preserve"> </w:t>
            </w:r>
            <w:r w:rsidRPr="00735CCE">
              <w:rPr>
                <w:sz w:val="20"/>
              </w:rPr>
              <w:t>good</w:t>
            </w:r>
            <w:r w:rsidRPr="00735CCE">
              <w:rPr>
                <w:spacing w:val="-3"/>
                <w:sz w:val="20"/>
              </w:rPr>
              <w:t xml:space="preserve"> </w:t>
            </w:r>
            <w:r w:rsidRPr="00735CCE">
              <w:rPr>
                <w:spacing w:val="-2"/>
                <w:sz w:val="20"/>
              </w:rPr>
              <w:t>imagery</w:t>
            </w:r>
          </w:p>
        </w:tc>
        <w:tc>
          <w:tcPr>
            <w:tcW w:w="2825" w:type="dxa"/>
          </w:tcPr>
          <w:p w14:paraId="22EC4BA9" w14:textId="77777777" w:rsidR="00056C0C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Weather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flight:</w:t>
            </w:r>
          </w:p>
          <w:p w14:paraId="5E1F55E7" w14:textId="77777777" w:rsidR="00056C0C" w:rsidRDefault="00000000">
            <w:pPr>
              <w:pStyle w:val="TableParagraph"/>
              <w:spacing w:before="122"/>
              <w:rPr>
                <w:sz w:val="20"/>
              </w:rPr>
            </w:pPr>
            <w:r w:rsidRPr="00735CCE">
              <w:rPr>
                <w:spacing w:val="-2"/>
                <w:sz w:val="20"/>
              </w:rPr>
              <w:t>clear</w:t>
            </w:r>
          </w:p>
        </w:tc>
        <w:tc>
          <w:tcPr>
            <w:tcW w:w="2826" w:type="dxa"/>
          </w:tcPr>
          <w:p w14:paraId="732F7201" w14:textId="77777777" w:rsidR="00056C0C" w:rsidRDefault="00000000">
            <w:pPr>
              <w:pStyle w:val="TableParagraph"/>
              <w:ind w:left="1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Flight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Objective:</w:t>
            </w:r>
          </w:p>
          <w:p w14:paraId="7E359090" w14:textId="77777777" w:rsidR="00056C0C" w:rsidRDefault="00000000">
            <w:pPr>
              <w:pStyle w:val="TableParagraph"/>
              <w:spacing w:before="3" w:line="360" w:lineRule="atLeast"/>
              <w:ind w:left="109" w:right="173"/>
              <w:jc w:val="both"/>
              <w:rPr>
                <w:sz w:val="20"/>
              </w:rPr>
            </w:pPr>
            <w:r>
              <w:rPr>
                <w:sz w:val="20"/>
              </w:rPr>
              <w:t>Map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perimeter,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identify intense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heat,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scattered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heat, and isolated heat sources</w:t>
            </w:r>
          </w:p>
        </w:tc>
      </w:tr>
      <w:tr w:rsidR="00056C0C" w14:paraId="174274D9" w14:textId="77777777">
        <w:trPr>
          <w:trHeight w:val="724"/>
        </w:trPr>
        <w:tc>
          <w:tcPr>
            <w:tcW w:w="5650" w:type="dxa"/>
            <w:gridSpan w:val="2"/>
          </w:tcPr>
          <w:p w14:paraId="2ACFFBAB" w14:textId="77777777" w:rsidR="00056C0C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Imagery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Received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Interpreter:</w:t>
            </w:r>
          </w:p>
          <w:p w14:paraId="07F6A032" w14:textId="5D6313EA" w:rsidR="00056C0C" w:rsidRDefault="00000000">
            <w:pPr>
              <w:pStyle w:val="TableParagraph"/>
              <w:spacing w:before="121"/>
              <w:ind w:left="107"/>
              <w:rPr>
                <w:sz w:val="20"/>
              </w:rPr>
            </w:pPr>
            <w:r w:rsidRPr="00735CCE">
              <w:rPr>
                <w:sz w:val="20"/>
              </w:rPr>
              <w:t>06/</w:t>
            </w:r>
            <w:r w:rsidR="00735CCE" w:rsidRPr="00735CCE">
              <w:rPr>
                <w:sz w:val="20"/>
              </w:rPr>
              <w:t>30</w:t>
            </w:r>
            <w:r w:rsidRPr="00735CCE">
              <w:rPr>
                <w:sz w:val="20"/>
              </w:rPr>
              <w:t>/2024</w:t>
            </w:r>
            <w:r w:rsidRPr="00735CCE">
              <w:rPr>
                <w:spacing w:val="-9"/>
                <w:sz w:val="20"/>
              </w:rPr>
              <w:t xml:space="preserve"> </w:t>
            </w:r>
            <w:r w:rsidR="00735CCE" w:rsidRPr="00735CCE">
              <w:rPr>
                <w:sz w:val="20"/>
              </w:rPr>
              <w:t>2020</w:t>
            </w:r>
            <w:r w:rsidRPr="00735CCE">
              <w:rPr>
                <w:spacing w:val="-9"/>
                <w:sz w:val="20"/>
              </w:rPr>
              <w:t xml:space="preserve"> </w:t>
            </w:r>
            <w:r w:rsidRPr="00735CCE">
              <w:rPr>
                <w:spacing w:val="-5"/>
                <w:sz w:val="20"/>
              </w:rPr>
              <w:t>PDT</w:t>
            </w:r>
          </w:p>
        </w:tc>
        <w:tc>
          <w:tcPr>
            <w:tcW w:w="5651" w:type="dxa"/>
            <w:gridSpan w:val="2"/>
            <w:vMerge w:val="restart"/>
          </w:tcPr>
          <w:p w14:paraId="1B6C662C" w14:textId="77777777" w:rsidR="00056C0C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media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product:</w:t>
            </w:r>
          </w:p>
          <w:p w14:paraId="28986ED1" w14:textId="77777777" w:rsidR="00056C0C" w:rsidRDefault="00000000">
            <w:pPr>
              <w:pStyle w:val="TableParagraph"/>
              <w:spacing w:before="121" w:line="360" w:lineRule="auto"/>
              <w:ind w:right="223"/>
              <w:rPr>
                <w:sz w:val="20"/>
              </w:rPr>
            </w:pPr>
            <w:r>
              <w:rPr>
                <w:sz w:val="20"/>
              </w:rPr>
              <w:t>Pdf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maps,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NIFS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update,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geodatabase,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shapefile,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kmz, IR logfile</w:t>
            </w:r>
          </w:p>
          <w:p w14:paraId="00ECCB5E" w14:textId="45E2F717" w:rsidR="00056C0C" w:rsidRDefault="00000000" w:rsidP="004305A4">
            <w:pPr>
              <w:pStyle w:val="TableParagraph"/>
              <w:spacing w:before="0" w:line="36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Digital files sent to: </w:t>
            </w:r>
            <w:r w:rsidR="004305A4" w:rsidRPr="004305A4">
              <w:rPr>
                <w:sz w:val="20"/>
              </w:rPr>
              <w:t>https://ftp.wildfire.gov/public/incident_specific_data/pacific_nw/2024_Incidents_Oregon/2024_UpperApplegate3900_OR711S000382/IR/</w:t>
            </w:r>
          </w:p>
        </w:tc>
      </w:tr>
      <w:tr w:rsidR="00056C0C" w14:paraId="0FFCEDEF" w14:textId="77777777">
        <w:trPr>
          <w:trHeight w:val="1800"/>
        </w:trPr>
        <w:tc>
          <w:tcPr>
            <w:tcW w:w="5650" w:type="dxa"/>
            <w:gridSpan w:val="2"/>
          </w:tcPr>
          <w:p w14:paraId="6B8955F0" w14:textId="77777777" w:rsidR="00056C0C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Products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Delivered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Incident:</w:t>
            </w:r>
          </w:p>
          <w:p w14:paraId="0EB2CADE" w14:textId="7C85BBAF" w:rsidR="00056C0C" w:rsidRDefault="00000000">
            <w:pPr>
              <w:pStyle w:val="TableParagraph"/>
              <w:spacing w:before="121"/>
              <w:ind w:left="107"/>
              <w:rPr>
                <w:sz w:val="20"/>
              </w:rPr>
            </w:pPr>
            <w:r w:rsidRPr="00735CCE">
              <w:rPr>
                <w:sz w:val="20"/>
              </w:rPr>
              <w:t>0</w:t>
            </w:r>
            <w:r w:rsidR="00735CCE" w:rsidRPr="00735CCE">
              <w:rPr>
                <w:sz w:val="20"/>
              </w:rPr>
              <w:t>7</w:t>
            </w:r>
            <w:r w:rsidRPr="00735CCE">
              <w:rPr>
                <w:sz w:val="20"/>
              </w:rPr>
              <w:t>/</w:t>
            </w:r>
            <w:r w:rsidR="00735CCE" w:rsidRPr="00735CCE">
              <w:rPr>
                <w:sz w:val="20"/>
              </w:rPr>
              <w:t>01/</w:t>
            </w:r>
            <w:r w:rsidRPr="00735CCE">
              <w:rPr>
                <w:sz w:val="20"/>
              </w:rPr>
              <w:t>2024</w:t>
            </w:r>
            <w:r w:rsidRPr="00735CCE">
              <w:rPr>
                <w:spacing w:val="-5"/>
                <w:sz w:val="20"/>
              </w:rPr>
              <w:t xml:space="preserve"> </w:t>
            </w:r>
            <w:r w:rsidR="00735CCE" w:rsidRPr="00735CCE">
              <w:rPr>
                <w:sz w:val="20"/>
              </w:rPr>
              <w:t>2330</w:t>
            </w:r>
            <w:r w:rsidRPr="00735CCE">
              <w:rPr>
                <w:spacing w:val="-6"/>
                <w:sz w:val="20"/>
              </w:rPr>
              <w:t xml:space="preserve"> </w:t>
            </w:r>
            <w:r w:rsidRPr="00735CCE">
              <w:rPr>
                <w:sz w:val="20"/>
              </w:rPr>
              <w:t>PDT:</w:t>
            </w:r>
            <w:r w:rsidRPr="00735CCE">
              <w:rPr>
                <w:spacing w:val="-3"/>
                <w:sz w:val="20"/>
              </w:rPr>
              <w:t xml:space="preserve"> </w:t>
            </w:r>
            <w:r w:rsidRPr="00735CCE">
              <w:rPr>
                <w:sz w:val="20"/>
              </w:rPr>
              <w:t>NIFS</w:t>
            </w:r>
            <w:r w:rsidRPr="00735CCE">
              <w:rPr>
                <w:spacing w:val="-6"/>
                <w:sz w:val="20"/>
              </w:rPr>
              <w:t xml:space="preserve"> </w:t>
            </w:r>
            <w:r w:rsidRPr="00735CCE">
              <w:rPr>
                <w:sz w:val="20"/>
              </w:rPr>
              <w:t>data</w:t>
            </w:r>
            <w:r w:rsidRPr="00735CCE">
              <w:rPr>
                <w:spacing w:val="-3"/>
                <w:sz w:val="20"/>
              </w:rPr>
              <w:t xml:space="preserve"> </w:t>
            </w:r>
            <w:r w:rsidRPr="00735CCE">
              <w:rPr>
                <w:sz w:val="20"/>
              </w:rPr>
              <w:t>and</w:t>
            </w:r>
            <w:r w:rsidRPr="00735CCE">
              <w:rPr>
                <w:spacing w:val="-5"/>
                <w:sz w:val="20"/>
              </w:rPr>
              <w:t xml:space="preserve"> </w:t>
            </w:r>
            <w:r w:rsidRPr="00735CCE">
              <w:rPr>
                <w:sz w:val="20"/>
              </w:rPr>
              <w:t>FTP</w:t>
            </w:r>
            <w:r w:rsidRPr="00735CCE">
              <w:rPr>
                <w:spacing w:val="-5"/>
                <w:sz w:val="20"/>
              </w:rPr>
              <w:t xml:space="preserve"> </w:t>
            </w:r>
            <w:r w:rsidRPr="00735CCE">
              <w:rPr>
                <w:spacing w:val="-2"/>
                <w:sz w:val="20"/>
              </w:rPr>
              <w:t>products</w:t>
            </w:r>
          </w:p>
        </w:tc>
        <w:tc>
          <w:tcPr>
            <w:tcW w:w="5651" w:type="dxa"/>
            <w:gridSpan w:val="2"/>
            <w:vMerge/>
            <w:tcBorders>
              <w:top w:val="nil"/>
            </w:tcBorders>
          </w:tcPr>
          <w:p w14:paraId="7C1D6D74" w14:textId="77777777" w:rsidR="00056C0C" w:rsidRDefault="00056C0C">
            <w:pPr>
              <w:rPr>
                <w:sz w:val="2"/>
                <w:szCs w:val="2"/>
              </w:rPr>
            </w:pPr>
          </w:p>
        </w:tc>
      </w:tr>
      <w:tr w:rsidR="00056C0C" w14:paraId="738D5898" w14:textId="77777777">
        <w:trPr>
          <w:trHeight w:val="5277"/>
        </w:trPr>
        <w:tc>
          <w:tcPr>
            <w:tcW w:w="11301" w:type="dxa"/>
            <w:gridSpan w:val="4"/>
          </w:tcPr>
          <w:p w14:paraId="7540A7C9" w14:textId="77777777" w:rsidR="00056C0C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/notes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tonight’s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mission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interpretation:</w:t>
            </w:r>
          </w:p>
          <w:p w14:paraId="4C71D28A" w14:textId="1906A9F9" w:rsidR="00056C0C" w:rsidRPr="000D0B04" w:rsidRDefault="008B5177">
            <w:pPr>
              <w:pStyle w:val="TableParagraph"/>
              <w:spacing w:before="121" w:line="720" w:lineRule="auto"/>
              <w:ind w:left="107" w:right="583"/>
              <w:rPr>
                <w:sz w:val="20"/>
              </w:rPr>
            </w:pPr>
            <w:r>
              <w:rPr>
                <w:sz w:val="20"/>
              </w:rPr>
              <w:t>I s</w:t>
            </w:r>
            <w:r w:rsidR="00000000" w:rsidRPr="000D0B04">
              <w:rPr>
                <w:sz w:val="20"/>
              </w:rPr>
              <w:t>tarted</w:t>
            </w:r>
            <w:r w:rsidR="00000000" w:rsidRPr="000D0B04">
              <w:rPr>
                <w:spacing w:val="-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the </w:t>
            </w:r>
            <w:r w:rsidR="00000000" w:rsidRPr="000D0B04">
              <w:rPr>
                <w:sz w:val="20"/>
              </w:rPr>
              <w:t>interpretation</w:t>
            </w:r>
            <w:r w:rsidR="00000000" w:rsidRPr="000D0B04">
              <w:rPr>
                <w:spacing w:val="-5"/>
                <w:sz w:val="20"/>
              </w:rPr>
              <w:t xml:space="preserve"> </w:t>
            </w:r>
            <w:r w:rsidR="00000000" w:rsidRPr="000D0B04">
              <w:rPr>
                <w:sz w:val="20"/>
              </w:rPr>
              <w:t>using</w:t>
            </w:r>
            <w:r w:rsidR="00000000" w:rsidRPr="000D0B04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Wildfire Daily Fire Perimeter</w:t>
            </w:r>
            <w:r w:rsidR="00000000" w:rsidRPr="000D0B04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 w:rsidR="00000000" w:rsidRPr="000D0B04">
              <w:rPr>
                <w:spacing w:val="-5"/>
                <w:sz w:val="20"/>
              </w:rPr>
              <w:t xml:space="preserve"> </w:t>
            </w:r>
            <w:r w:rsidR="00000000" w:rsidRPr="000D0B04">
              <w:rPr>
                <w:sz w:val="20"/>
              </w:rPr>
              <w:t>the</w:t>
            </w:r>
            <w:r w:rsidR="00000000" w:rsidRPr="000D0B04">
              <w:rPr>
                <w:spacing w:val="-1"/>
                <w:sz w:val="20"/>
              </w:rPr>
              <w:t xml:space="preserve"> </w:t>
            </w:r>
            <w:r w:rsidR="00000000" w:rsidRPr="000D0B04">
              <w:rPr>
                <w:sz w:val="20"/>
              </w:rPr>
              <w:t>NIFS</w:t>
            </w:r>
            <w:r w:rsidR="00000000" w:rsidRPr="000D0B04">
              <w:rPr>
                <w:spacing w:val="-3"/>
                <w:sz w:val="20"/>
              </w:rPr>
              <w:t xml:space="preserve"> </w:t>
            </w:r>
            <w:r w:rsidR="00000000" w:rsidRPr="000D0B04">
              <w:rPr>
                <w:sz w:val="20"/>
              </w:rPr>
              <w:t>(pulled 06/</w:t>
            </w:r>
            <w:r w:rsidR="00735CCE" w:rsidRPr="000D0B04">
              <w:rPr>
                <w:sz w:val="20"/>
              </w:rPr>
              <w:t>30</w:t>
            </w:r>
            <w:r w:rsidR="00000000" w:rsidRPr="000D0B04">
              <w:rPr>
                <w:sz w:val="20"/>
              </w:rPr>
              <w:t>/2024</w:t>
            </w:r>
            <w:r w:rsidR="00000000" w:rsidRPr="000D0B04">
              <w:rPr>
                <w:spacing w:val="-2"/>
                <w:sz w:val="20"/>
              </w:rPr>
              <w:t xml:space="preserve"> </w:t>
            </w:r>
            <w:r w:rsidR="00000000" w:rsidRPr="000D0B04">
              <w:rPr>
                <w:sz w:val="20"/>
              </w:rPr>
              <w:t>2</w:t>
            </w:r>
            <w:r w:rsidR="00735CCE" w:rsidRPr="000D0B04">
              <w:rPr>
                <w:sz w:val="20"/>
              </w:rPr>
              <w:t>010</w:t>
            </w:r>
            <w:r w:rsidR="00000000" w:rsidRPr="000D0B04">
              <w:rPr>
                <w:spacing w:val="-4"/>
                <w:sz w:val="20"/>
              </w:rPr>
              <w:t xml:space="preserve"> </w:t>
            </w:r>
            <w:r w:rsidR="00000000" w:rsidRPr="000D0B04">
              <w:rPr>
                <w:sz w:val="20"/>
              </w:rPr>
              <w:t>PDT)</w:t>
            </w:r>
            <w:r>
              <w:rPr>
                <w:sz w:val="20"/>
              </w:rPr>
              <w:t>.</w:t>
            </w:r>
          </w:p>
          <w:p w14:paraId="13D56EC8" w14:textId="1EEB3001" w:rsidR="00735CCE" w:rsidRPr="000D0B04" w:rsidRDefault="00735CCE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  <w:r w:rsidRPr="000D0B04">
              <w:rPr>
                <w:sz w:val="20"/>
              </w:rPr>
              <w:t xml:space="preserve">A large block of scattered heat </w:t>
            </w:r>
            <w:r w:rsidR="000D0B04" w:rsidRPr="000D0B04">
              <w:rPr>
                <w:sz w:val="20"/>
              </w:rPr>
              <w:t>was mapped on the northern fire edge</w:t>
            </w:r>
            <w:r w:rsidRPr="000D0B04">
              <w:rPr>
                <w:sz w:val="20"/>
              </w:rPr>
              <w:t xml:space="preserve"> fr</w:t>
            </w:r>
            <w:r w:rsidR="000D0B04" w:rsidRPr="000D0B04">
              <w:rPr>
                <w:sz w:val="20"/>
              </w:rPr>
              <w:t>om DP-5 to H-1 with a smaller area along the southeastern edge near the Div Z/F break. Additional interior scattered heat</w:t>
            </w:r>
            <w:r w:rsidR="00207478">
              <w:rPr>
                <w:sz w:val="20"/>
              </w:rPr>
              <w:t xml:space="preserve"> was</w:t>
            </w:r>
            <w:r w:rsidR="000D0B04" w:rsidRPr="000D0B04">
              <w:rPr>
                <w:sz w:val="20"/>
              </w:rPr>
              <w:t xml:space="preserve"> identified in the southwest of the fire perimeter.</w:t>
            </w:r>
          </w:p>
          <w:p w14:paraId="645A731D" w14:textId="77777777" w:rsidR="000D0B04" w:rsidRPr="000D0B04" w:rsidRDefault="000D0B04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</w:p>
          <w:p w14:paraId="5DF39B10" w14:textId="24B2B200" w:rsidR="000D0B04" w:rsidRPr="000D0B04" w:rsidRDefault="000D0B04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  <w:r w:rsidRPr="000D0B04">
              <w:rPr>
                <w:sz w:val="20"/>
              </w:rPr>
              <w:t>Most of the isolated heat was mapped in the eastern portion of the fire perimeter. There was no heat mapped in the northwest area of the fire.</w:t>
            </w:r>
          </w:p>
          <w:p w14:paraId="0B282697" w14:textId="77777777" w:rsidR="000D0B04" w:rsidRPr="000D0B04" w:rsidRDefault="000D0B04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</w:p>
          <w:p w14:paraId="4ABA5366" w14:textId="3038E2EF" w:rsidR="004305A4" w:rsidRPr="000D0B04" w:rsidRDefault="000D0B04" w:rsidP="000D0B04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  <w:r w:rsidRPr="000D0B04">
              <w:rPr>
                <w:sz w:val="20"/>
              </w:rPr>
              <w:t>No intense heat was mapped.</w:t>
            </w:r>
          </w:p>
          <w:p w14:paraId="6207E950" w14:textId="77777777" w:rsidR="000D0B04" w:rsidRPr="000D0B04" w:rsidRDefault="000D0B04" w:rsidP="000D0B04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</w:p>
          <w:p w14:paraId="49A7196B" w14:textId="35EF1517" w:rsidR="000D0B04" w:rsidRPr="000D0B04" w:rsidRDefault="005A314E" w:rsidP="000D0B04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  <w:r>
              <w:rPr>
                <w:sz w:val="20"/>
              </w:rPr>
              <w:t xml:space="preserve">There are possible isolated heats that may or may not exist in the southwest part of the fire. </w:t>
            </w:r>
            <w:r w:rsidR="000D0B04" w:rsidRPr="000D0B04">
              <w:rPr>
                <w:sz w:val="20"/>
              </w:rPr>
              <w:t xml:space="preserve">A possible heat source was mapped </w:t>
            </w:r>
            <w:r w:rsidR="000D0B04">
              <w:rPr>
                <w:sz w:val="20"/>
              </w:rPr>
              <w:t xml:space="preserve">0.3 miles </w:t>
            </w:r>
            <w:r w:rsidR="000D0B04" w:rsidRPr="000D0B04">
              <w:rPr>
                <w:sz w:val="20"/>
              </w:rPr>
              <w:t xml:space="preserve">south of the fire at </w:t>
            </w:r>
            <w:r w:rsidR="000D0B04" w:rsidRPr="000D0B04">
              <w:rPr>
                <w:sz w:val="20"/>
              </w:rPr>
              <w:t>42° 09.622' N</w:t>
            </w:r>
            <w:r w:rsidR="000D0B04" w:rsidRPr="000D0B04">
              <w:rPr>
                <w:sz w:val="20"/>
              </w:rPr>
              <w:t xml:space="preserve">, </w:t>
            </w:r>
            <w:r w:rsidR="000D0B04" w:rsidRPr="000D0B04">
              <w:rPr>
                <w:sz w:val="20"/>
              </w:rPr>
              <w:t>123° 01.260' W</w:t>
            </w:r>
            <w:r w:rsidR="000D0B04">
              <w:rPr>
                <w:sz w:val="20"/>
              </w:rPr>
              <w:t>.</w:t>
            </w:r>
          </w:p>
          <w:p w14:paraId="2BA5412F" w14:textId="77777777" w:rsidR="000D0B04" w:rsidRDefault="000D0B04" w:rsidP="000D0B04">
            <w:pPr>
              <w:pStyle w:val="TableParagraph"/>
              <w:spacing w:line="360" w:lineRule="auto"/>
              <w:ind w:left="107" w:right="583"/>
              <w:rPr>
                <w:sz w:val="20"/>
                <w:highlight w:val="yellow"/>
              </w:rPr>
            </w:pPr>
          </w:p>
          <w:p w14:paraId="2A241E00" w14:textId="77777777" w:rsidR="000D0B04" w:rsidRPr="000D0B04" w:rsidRDefault="000D0B04" w:rsidP="000D0B04">
            <w:pPr>
              <w:pStyle w:val="TableParagraph"/>
              <w:spacing w:line="360" w:lineRule="auto"/>
              <w:ind w:left="107" w:right="583"/>
              <w:rPr>
                <w:sz w:val="20"/>
                <w:highlight w:val="yellow"/>
              </w:rPr>
            </w:pPr>
          </w:p>
          <w:p w14:paraId="5E015100" w14:textId="5EC890E5" w:rsidR="004305A4" w:rsidRDefault="004305A4" w:rsidP="004305A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08CB921" w14:textId="77777777" w:rsidR="009E594A" w:rsidRDefault="009E594A"/>
    <w:sectPr w:rsidR="009E594A">
      <w:type w:val="continuous"/>
      <w:pgSz w:w="12240" w:h="15840"/>
      <w:pgMar w:top="20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6C0C"/>
    <w:rsid w:val="00056C0C"/>
    <w:rsid w:val="000D0B04"/>
    <w:rsid w:val="00132AB5"/>
    <w:rsid w:val="00207478"/>
    <w:rsid w:val="00282E8A"/>
    <w:rsid w:val="003A50DF"/>
    <w:rsid w:val="004305A4"/>
    <w:rsid w:val="005A314E"/>
    <w:rsid w:val="00735CCE"/>
    <w:rsid w:val="008B5177"/>
    <w:rsid w:val="009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7192"/>
  <w15:docId w15:val="{29ADC8C7-4AFB-46CD-ABDD-851224F6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rFonts w:ascii="Verdana" w:eastAsia="Verdana" w:hAnsi="Verdana" w:cs="Verdan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Sweda, Natalie - FS</cp:lastModifiedBy>
  <cp:revision>7</cp:revision>
  <dcterms:created xsi:type="dcterms:W3CDTF">2024-06-30T23:10:00Z</dcterms:created>
  <dcterms:modified xsi:type="dcterms:W3CDTF">2024-07-01T14:44:00Z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2024-06-30T00:00:00Z</vt:filetime>
  </property>
  <property fmtid="{D5CDD505-2E9C-101B-9397-08002B2CF9AE}" pid="5" name="Producer">
    <vt:lpwstr>Microsoft® Word for Microsoft 365</vt:lpwstr>
  </property>
</Properties>
</file>