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Mountain Interagency</w:t>
            </w:r>
          </w:p>
          <w:p w:rsidR="00A27378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F4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F4EB9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1,474</w:t>
            </w:r>
            <w:r w:rsidR="00C72F9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F4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E98">
              <w:rPr>
                <w:rFonts w:ascii="Tahoma" w:hAnsi="Tahoma" w:cs="Tahoma"/>
                <w:sz w:val="20"/>
                <w:szCs w:val="20"/>
              </w:rPr>
              <w:t>(P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E22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56AE">
              <w:rPr>
                <w:rFonts w:ascii="Tahoma" w:hAnsi="Tahoma" w:cs="Tahoma"/>
                <w:sz w:val="20"/>
                <w:szCs w:val="20"/>
              </w:rPr>
              <w:t>2</w:t>
            </w:r>
            <w:r w:rsidR="00E22A17">
              <w:rPr>
                <w:rFonts w:ascii="Tahoma" w:hAnsi="Tahoma" w:cs="Tahoma"/>
                <w:sz w:val="20"/>
                <w:szCs w:val="20"/>
              </w:rPr>
              <w:t>4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USFS Umatilla NF</w:t>
            </w:r>
          </w:p>
          <w:p w:rsidR="009748D6" w:rsidRPr="00CB255A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509-843-4630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72F9F" w:rsidP="00FF4E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F4E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939D7" w:rsidP="004939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</w:t>
            </w:r>
            <w:r w:rsidR="00332714">
              <w:rPr>
                <w:rFonts w:ascii="Tahoma" w:hAnsi="Tahoma" w:cs="Tahoma"/>
                <w:sz w:val="20"/>
                <w:szCs w:val="20"/>
              </w:rPr>
              <w:t>–</w:t>
            </w:r>
            <w:r w:rsidR="007B2E98">
              <w:rPr>
                <w:rFonts w:ascii="Tahoma" w:hAnsi="Tahoma" w:cs="Tahoma"/>
                <w:sz w:val="20"/>
                <w:szCs w:val="20"/>
              </w:rPr>
              <w:t>Johnson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 w:rsidR="003327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Humbach</w:t>
            </w:r>
            <w:bookmarkStart w:id="0" w:name="_GoBack"/>
            <w:bookmarkEnd w:id="0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F4EB9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B2E98">
              <w:rPr>
                <w:rFonts w:ascii="Tahoma" w:hAnsi="Tahoma" w:cs="Tahoma"/>
                <w:sz w:val="20"/>
                <w:szCs w:val="20"/>
              </w:rPr>
              <w:t xml:space="preserve"> Pass, Ortho and Color, raw heat, 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A56AE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7B2E9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FF4E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E22A1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FF4EB9">
              <w:rPr>
                <w:rFonts w:ascii="Tahoma" w:hAnsi="Tahoma" w:cs="Tahoma"/>
                <w:sz w:val="20"/>
                <w:szCs w:val="20"/>
              </w:rPr>
              <w:t>2130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56AE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F11D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talbrecht@fs.fed.us</w:t>
            </w:r>
          </w:p>
          <w:p w:rsidR="009748D6" w:rsidRPr="000309F5" w:rsidRDefault="00AF11DF" w:rsidP="00FF4EB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11DF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/incident_specific_data/pacific_nw/2015_Incidents_Oregon/2015_GrizzlyBearComplex_OR_UMF_000947/IR/201508</w:t>
            </w:r>
            <w:r w:rsidR="007B2E9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F4EB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FF4E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E22A1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FF4EB9">
              <w:rPr>
                <w:rFonts w:ascii="Tahoma" w:hAnsi="Tahoma" w:cs="Tahoma"/>
                <w:sz w:val="20"/>
                <w:szCs w:val="20"/>
              </w:rPr>
              <w:t>2330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(P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EA6E34" w:rsidRDefault="009748D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27A25" w:rsidRDefault="006213C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****New Heat Source Located outside all fire perimeters, On Green Ridge, NE of Little Turkey Recreational Residence, West wide of FSR 085, labeled on Maps,</w:t>
            </w:r>
          </w:p>
          <w:p w:rsidR="006213CF" w:rsidRPr="006213CF" w:rsidRDefault="006213CF" w:rsidP="006213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13CF">
              <w:rPr>
                <w:rFonts w:ascii="Tahoma" w:hAnsi="Tahoma" w:cs="Tahoma"/>
                <w:b/>
                <w:sz w:val="20"/>
                <w:szCs w:val="20"/>
              </w:rPr>
              <w:t>New Heat Source ~7 Acres</w:t>
            </w:r>
          </w:p>
          <w:p w:rsidR="006213CF" w:rsidRPr="006213CF" w:rsidRDefault="006213CF" w:rsidP="006213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213CF">
              <w:rPr>
                <w:rFonts w:ascii="Tahoma" w:hAnsi="Tahoma" w:cs="Tahoma"/>
                <w:b/>
                <w:sz w:val="20"/>
                <w:szCs w:val="20"/>
              </w:rPr>
              <w:t>Lat</w:t>
            </w:r>
            <w:proofErr w:type="spellEnd"/>
            <w:r w:rsidRPr="006213CF">
              <w:rPr>
                <w:rFonts w:ascii="Tahoma" w:hAnsi="Tahoma" w:cs="Tahoma"/>
                <w:b/>
                <w:sz w:val="20"/>
                <w:szCs w:val="20"/>
              </w:rPr>
              <w:t xml:space="preserve"> - 46° 7' 28.971"</w:t>
            </w:r>
          </w:p>
          <w:p w:rsidR="006213CF" w:rsidRDefault="006213CF" w:rsidP="006213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13CF">
              <w:rPr>
                <w:rFonts w:ascii="Tahoma" w:hAnsi="Tahoma" w:cs="Tahoma"/>
                <w:b/>
                <w:sz w:val="20"/>
                <w:szCs w:val="20"/>
              </w:rPr>
              <w:t>Long - (-)117° 44' 32.202"</w:t>
            </w:r>
          </w:p>
          <w:p w:rsidR="006213CF" w:rsidRDefault="006213CF" w:rsidP="006213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************************</w:t>
            </w:r>
          </w:p>
          <w:p w:rsidR="00E22A17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78F" w:rsidRDefault="00CA56AE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>he Southern heat perimeter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contains mostly intense heat along perimeter.  Western perimeter has intense heat along perimeter north</w:t>
            </w:r>
            <w:r w:rsidR="006213CF">
              <w:rPr>
                <w:rFonts w:ascii="Tahoma" w:hAnsi="Tahoma" w:cs="Tahoma"/>
                <w:b/>
                <w:sz w:val="20"/>
                <w:szCs w:val="20"/>
              </w:rPr>
              <w:t xml:space="preserve"> and south of </w:t>
            </w:r>
            <w:proofErr w:type="spellStart"/>
            <w:r w:rsidR="006213CF">
              <w:rPr>
                <w:rFonts w:ascii="Tahoma" w:hAnsi="Tahoma" w:cs="Tahoma"/>
                <w:b/>
                <w:sz w:val="20"/>
                <w:szCs w:val="20"/>
              </w:rPr>
              <w:t>Wenaha</w:t>
            </w:r>
            <w:proofErr w:type="spellEnd"/>
            <w:r w:rsidR="00621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river. </w:t>
            </w:r>
            <w:r w:rsidR="006213CF">
              <w:rPr>
                <w:rFonts w:ascii="Tahoma" w:hAnsi="Tahoma" w:cs="Tahoma"/>
                <w:b/>
                <w:sz w:val="20"/>
                <w:szCs w:val="20"/>
              </w:rPr>
              <w:t>Western perimeter along both sides of Preacher Creek.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Intense heat on the </w:t>
            </w:r>
            <w:r w:rsidR="006213CF">
              <w:rPr>
                <w:rFonts w:ascii="Tahoma" w:hAnsi="Tahoma" w:cs="Tahoma"/>
                <w:b/>
                <w:sz w:val="20"/>
                <w:szCs w:val="20"/>
              </w:rPr>
              <w:t>on ridge south of Rock Creek, N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orthern perimeter on both sides of </w:t>
            </w:r>
            <w:r w:rsidR="006213CF">
              <w:rPr>
                <w:rFonts w:ascii="Tahoma" w:hAnsi="Tahoma" w:cs="Tahoma"/>
                <w:b/>
                <w:sz w:val="20"/>
                <w:szCs w:val="20"/>
              </w:rPr>
              <w:t>Rainbow Creek</w:t>
            </w:r>
          </w:p>
          <w:p w:rsidR="00C72F9F" w:rsidRDefault="00C72F9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Throughout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the 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>central area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of the main fire.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 Moore Flat and Patterson ridge.  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>Behind Intense heat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in northern Half of fire.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 Scattered heat in the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large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of the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2 smaller fires to the North near Grizzly bear ridge and West Butte ridge.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 xml:space="preserve">  The larger fire outside </w:t>
            </w:r>
            <w:proofErr w:type="gramStart"/>
            <w:r w:rsidR="00E22A17">
              <w:rPr>
                <w:rFonts w:ascii="Tahoma" w:hAnsi="Tahoma" w:cs="Tahoma"/>
                <w:b/>
                <w:sz w:val="20"/>
                <w:szCs w:val="20"/>
              </w:rPr>
              <w:t>perimeter(</w:t>
            </w:r>
            <w:proofErr w:type="gramEnd"/>
            <w:r w:rsidR="00E22A17">
              <w:rPr>
                <w:rFonts w:ascii="Tahoma" w:hAnsi="Tahoma" w:cs="Tahoma"/>
                <w:b/>
                <w:sz w:val="20"/>
                <w:szCs w:val="20"/>
              </w:rPr>
              <w:t>On Grizzly Bear Ridge) has grown in size.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7A25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proofErr w:type="spellStart"/>
            <w:r w:rsidR="00F27A25">
              <w:rPr>
                <w:rFonts w:ascii="Tahoma" w:hAnsi="Tahoma" w:cs="Tahoma"/>
                <w:b/>
                <w:sz w:val="20"/>
                <w:szCs w:val="20"/>
              </w:rPr>
              <w:t>Throughtout</w:t>
            </w:r>
            <w:proofErr w:type="spellEnd"/>
            <w:r w:rsidR="00F27A25">
              <w:rPr>
                <w:rFonts w:ascii="Tahoma" w:hAnsi="Tahoma" w:cs="Tahoma"/>
                <w:b/>
                <w:sz w:val="20"/>
                <w:szCs w:val="20"/>
              </w:rPr>
              <w:t xml:space="preserve"> interior heat perimeter.</w:t>
            </w:r>
          </w:p>
          <w:p w:rsidR="00F27A25" w:rsidRDefault="00F27A2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4D8D" w:rsidRPr="000309F5" w:rsidRDefault="00F27A25" w:rsidP="00F27A2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21" w:rsidRDefault="00DD2521">
      <w:r>
        <w:separator/>
      </w:r>
    </w:p>
  </w:endnote>
  <w:endnote w:type="continuationSeparator" w:id="0">
    <w:p w:rsidR="00DD2521" w:rsidRDefault="00D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21" w:rsidRDefault="00DD2521">
      <w:r>
        <w:separator/>
      </w:r>
    </w:p>
  </w:footnote>
  <w:footnote w:type="continuationSeparator" w:id="0">
    <w:p w:rsidR="00DD2521" w:rsidRDefault="00DD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478F"/>
    <w:rsid w:val="000872F9"/>
    <w:rsid w:val="00091688"/>
    <w:rsid w:val="000F2C3F"/>
    <w:rsid w:val="00105747"/>
    <w:rsid w:val="0012648C"/>
    <w:rsid w:val="00133DB7"/>
    <w:rsid w:val="00166DA0"/>
    <w:rsid w:val="00181A56"/>
    <w:rsid w:val="0022172E"/>
    <w:rsid w:val="00262E34"/>
    <w:rsid w:val="00293B10"/>
    <w:rsid w:val="002C6922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56995"/>
    <w:rsid w:val="00461A71"/>
    <w:rsid w:val="00470B96"/>
    <w:rsid w:val="00486DF5"/>
    <w:rsid w:val="004939D7"/>
    <w:rsid w:val="004B1AE4"/>
    <w:rsid w:val="004C2303"/>
    <w:rsid w:val="005A7CAB"/>
    <w:rsid w:val="005B320F"/>
    <w:rsid w:val="00600A78"/>
    <w:rsid w:val="006213CF"/>
    <w:rsid w:val="0063737D"/>
    <w:rsid w:val="006446A6"/>
    <w:rsid w:val="00650FBF"/>
    <w:rsid w:val="006611C6"/>
    <w:rsid w:val="006B1D75"/>
    <w:rsid w:val="006D53AE"/>
    <w:rsid w:val="00705BBA"/>
    <w:rsid w:val="00734D8D"/>
    <w:rsid w:val="00763EB7"/>
    <w:rsid w:val="007924FE"/>
    <w:rsid w:val="007B2E98"/>
    <w:rsid w:val="007B2F7F"/>
    <w:rsid w:val="007D3529"/>
    <w:rsid w:val="007D6FB5"/>
    <w:rsid w:val="008905E1"/>
    <w:rsid w:val="008906BA"/>
    <w:rsid w:val="008A1CF9"/>
    <w:rsid w:val="00935C5E"/>
    <w:rsid w:val="009455C1"/>
    <w:rsid w:val="009748D6"/>
    <w:rsid w:val="00987D58"/>
    <w:rsid w:val="009C2908"/>
    <w:rsid w:val="009E39AA"/>
    <w:rsid w:val="00A04EBC"/>
    <w:rsid w:val="00A144B2"/>
    <w:rsid w:val="00A2031B"/>
    <w:rsid w:val="00A27378"/>
    <w:rsid w:val="00A56502"/>
    <w:rsid w:val="00AD71E5"/>
    <w:rsid w:val="00AF11DF"/>
    <w:rsid w:val="00B770B9"/>
    <w:rsid w:val="00BC2DA3"/>
    <w:rsid w:val="00BD0A6F"/>
    <w:rsid w:val="00C503E4"/>
    <w:rsid w:val="00C61171"/>
    <w:rsid w:val="00C72F9F"/>
    <w:rsid w:val="00CA56AE"/>
    <w:rsid w:val="00CB255A"/>
    <w:rsid w:val="00CD048E"/>
    <w:rsid w:val="00CF25EA"/>
    <w:rsid w:val="00D04309"/>
    <w:rsid w:val="00DC6D9B"/>
    <w:rsid w:val="00DD2521"/>
    <w:rsid w:val="00E07AF9"/>
    <w:rsid w:val="00E1515F"/>
    <w:rsid w:val="00E22A17"/>
    <w:rsid w:val="00E409E6"/>
    <w:rsid w:val="00E6347E"/>
    <w:rsid w:val="00E97ED6"/>
    <w:rsid w:val="00EA6E34"/>
    <w:rsid w:val="00EB2D95"/>
    <w:rsid w:val="00EE4FC9"/>
    <w:rsid w:val="00EF76FD"/>
    <w:rsid w:val="00F27A25"/>
    <w:rsid w:val="00F417AA"/>
    <w:rsid w:val="00F93F08"/>
    <w:rsid w:val="00FB3C4A"/>
    <w:rsid w:val="00FE7B26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12</cp:revision>
  <cp:lastPrinted>2004-03-23T21:00:00Z</cp:lastPrinted>
  <dcterms:created xsi:type="dcterms:W3CDTF">2015-08-19T05:14:00Z</dcterms:created>
  <dcterms:modified xsi:type="dcterms:W3CDTF">2015-08-25T06:31:00Z</dcterms:modified>
</cp:coreProperties>
</file>