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73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6D134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6D1343">
              <w:rPr>
                <w:rFonts w:ascii="Tahoma" w:hAnsi="Tahoma" w:cs="Tahoma"/>
                <w:sz w:val="20"/>
                <w:szCs w:val="20"/>
              </w:rPr>
              <w:t>387-5900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755E9" w:rsidRDefault="00C7795F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6D134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343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6D1343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919-917-5202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B618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618E1">
              <w:rPr>
                <w:rFonts w:ascii="Tahoma" w:hAnsi="Tahoma" w:cs="Tahoma"/>
                <w:sz w:val="20"/>
                <w:szCs w:val="20"/>
              </w:rPr>
              <w:t>180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8C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8C73E9">
              <w:rPr>
                <w:rFonts w:ascii="Tahoma" w:hAnsi="Tahoma" w:cs="Tahoma"/>
                <w:sz w:val="20"/>
                <w:szCs w:val="20"/>
              </w:rPr>
              <w:t>Broadway</w:t>
            </w:r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90" w:rsidRDefault="00280D90">
      <w:r>
        <w:separator/>
      </w:r>
    </w:p>
  </w:endnote>
  <w:endnote w:type="continuationSeparator" w:id="0">
    <w:p w:rsidR="00280D90" w:rsidRDefault="002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90" w:rsidRDefault="00280D90">
      <w:r>
        <w:separator/>
      </w:r>
    </w:p>
  </w:footnote>
  <w:footnote w:type="continuationSeparator" w:id="0">
    <w:p w:rsidR="00280D90" w:rsidRDefault="0028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0D90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87809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134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C73E9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0767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18E1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174C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3213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8</cp:revision>
  <cp:lastPrinted>2004-03-23T21:00:00Z</cp:lastPrinted>
  <dcterms:created xsi:type="dcterms:W3CDTF">2016-08-25T03:13:00Z</dcterms:created>
  <dcterms:modified xsi:type="dcterms:W3CDTF">2016-08-29T04:48:00Z</dcterms:modified>
</cp:coreProperties>
</file>